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4253" w:tblpY="1"/>
        <w:tblOverlap w:val="never"/>
        <w:tblW w:w="0" w:type="auto"/>
        <w:tblLook w:val="04A0"/>
      </w:tblPr>
      <w:tblGrid>
        <w:gridCol w:w="1384"/>
        <w:gridCol w:w="4047"/>
      </w:tblGrid>
      <w:tr w:rsidR="00B70BA8" w:rsidTr="00B70BA8">
        <w:tc>
          <w:tcPr>
            <w:tcW w:w="1384" w:type="dxa"/>
          </w:tcPr>
          <w:p w:rsidR="00B70BA8" w:rsidRDefault="00B70BA8">
            <w:pPr>
              <w:widowControl w:val="0"/>
              <w:tabs>
                <w:tab w:val="left" w:pos="8035"/>
              </w:tabs>
              <w:spacing w:after="0" w:line="240" w:lineRule="auto"/>
              <w:rPr>
                <w:rFonts w:ascii="Times New Roman" w:hAnsi="Times New Roman" w:cs="Times New Roman"/>
                <w:kern w:val="2"/>
                <w:sz w:val="28"/>
                <w:szCs w:val="28"/>
                <w:shd w:val="clear" w:color="auto" w:fill="FFFFFF"/>
              </w:rPr>
            </w:pPr>
          </w:p>
        </w:tc>
        <w:tc>
          <w:tcPr>
            <w:tcW w:w="4047" w:type="dxa"/>
            <w:hideMark/>
          </w:tcPr>
          <w:p w:rsidR="00B70BA8" w:rsidRDefault="00B70BA8">
            <w:pPr>
              <w:widowControl w:val="0"/>
              <w:tabs>
                <w:tab w:val="left" w:pos="8035"/>
              </w:tabs>
              <w:spacing w:after="0" w:line="240" w:lineRule="auto"/>
              <w:jc w:val="center"/>
              <w:rPr>
                <w:rFonts w:ascii="Times New Roman" w:hAnsi="Times New Roman" w:cs="Times New Roman"/>
                <w:kern w:val="2"/>
                <w:sz w:val="28"/>
                <w:szCs w:val="28"/>
                <w:shd w:val="clear" w:color="auto" w:fill="FFFFFF"/>
                <w:lang w:val="kk-KZ"/>
              </w:rPr>
            </w:pPr>
            <w:r>
              <w:rPr>
                <w:rFonts w:ascii="Times New Roman" w:hAnsi="Times New Roman" w:cs="Times New Roman"/>
                <w:sz w:val="28"/>
                <w:szCs w:val="28"/>
                <w:shd w:val="clear" w:color="auto" w:fill="FFFFFF"/>
                <w:lang w:val="kk-KZ"/>
              </w:rPr>
              <w:t>Утвержден</w:t>
            </w:r>
          </w:p>
          <w:p w:rsidR="00B70BA8" w:rsidRDefault="00B70BA8" w:rsidP="00012D8A">
            <w:pPr>
              <w:widowControl w:val="0"/>
              <w:tabs>
                <w:tab w:val="left" w:pos="8035"/>
              </w:tabs>
              <w:spacing w:after="0" w:line="240" w:lineRule="auto"/>
              <w:jc w:val="center"/>
              <w:rPr>
                <w:rFonts w:ascii="Times New Roman" w:hAnsi="Times New Roman" w:cs="Times New Roman"/>
                <w:kern w:val="2"/>
                <w:sz w:val="28"/>
                <w:szCs w:val="28"/>
                <w:shd w:val="clear" w:color="auto" w:fill="FFFFFF"/>
              </w:rPr>
            </w:pPr>
            <w:r>
              <w:rPr>
                <w:rFonts w:ascii="Times New Roman" w:hAnsi="Times New Roman" w:cs="Times New Roman"/>
                <w:sz w:val="28"/>
                <w:szCs w:val="28"/>
                <w:shd w:val="clear" w:color="auto" w:fill="FFFFFF"/>
                <w:lang w:val="kk-KZ"/>
              </w:rPr>
              <w:t xml:space="preserve">постановлением акимата Павлодарской области                       от  </w:t>
            </w:r>
            <w:r w:rsidR="00012D8A">
              <w:rPr>
                <w:rFonts w:ascii="Times New Roman" w:hAnsi="Times New Roman" w:cs="Times New Roman"/>
                <w:sz w:val="28"/>
                <w:szCs w:val="28"/>
                <w:shd w:val="clear" w:color="auto" w:fill="FFFFFF"/>
                <w:lang w:val="kk-KZ"/>
              </w:rPr>
              <w:t>«29» декабря</w:t>
            </w:r>
            <w:r>
              <w:rPr>
                <w:rFonts w:ascii="Times New Roman" w:hAnsi="Times New Roman" w:cs="Times New Roman"/>
                <w:sz w:val="28"/>
                <w:szCs w:val="28"/>
                <w:shd w:val="clear" w:color="auto" w:fill="FFFFFF"/>
                <w:lang w:val="kk-KZ"/>
              </w:rPr>
              <w:t xml:space="preserve"> 2015 года                           № </w:t>
            </w:r>
            <w:r w:rsidR="00012D8A">
              <w:rPr>
                <w:rFonts w:ascii="Times New Roman" w:hAnsi="Times New Roman" w:cs="Times New Roman"/>
                <w:sz w:val="28"/>
                <w:szCs w:val="28"/>
                <w:shd w:val="clear" w:color="auto" w:fill="FFFFFF"/>
                <w:lang w:val="kk-KZ"/>
              </w:rPr>
              <w:t>366/13</w:t>
            </w:r>
          </w:p>
        </w:tc>
      </w:tr>
    </w:tbl>
    <w:p w:rsidR="00533C7F" w:rsidRPr="00061BD9" w:rsidRDefault="00B70BA8" w:rsidP="003F5215">
      <w:pPr>
        <w:widowControl w:val="0"/>
        <w:tabs>
          <w:tab w:val="left" w:pos="8035"/>
        </w:tabs>
        <w:spacing w:after="0" w:line="240" w:lineRule="auto"/>
        <w:ind w:left="42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textWrapping" w:clear="all"/>
      </w:r>
      <w:r w:rsidR="00C219DC">
        <w:rPr>
          <w:rFonts w:ascii="Times New Roman" w:hAnsi="Times New Roman" w:cs="Times New Roman"/>
          <w:sz w:val="28"/>
          <w:szCs w:val="28"/>
          <w:shd w:val="clear" w:color="auto" w:fill="FFFFFF"/>
        </w:rPr>
        <w:tab/>
      </w:r>
    </w:p>
    <w:p w:rsidR="00061BD9" w:rsidRPr="00603966" w:rsidRDefault="00061BD9" w:rsidP="00F96924">
      <w:pPr>
        <w:spacing w:after="0" w:line="240" w:lineRule="auto"/>
        <w:jc w:val="center"/>
        <w:rPr>
          <w:rFonts w:ascii="Times New Roman" w:hAnsi="Times New Roman"/>
          <w:b/>
          <w:sz w:val="28"/>
          <w:szCs w:val="28"/>
        </w:rPr>
      </w:pPr>
      <w:r>
        <w:rPr>
          <w:rFonts w:ascii="Times New Roman" w:hAnsi="Times New Roman" w:cs="Times New Roman"/>
          <w:b/>
          <w:bCs/>
          <w:color w:val="000000"/>
          <w:sz w:val="28"/>
          <w:szCs w:val="28"/>
        </w:rPr>
        <w:t>Регламент государственной услуги</w:t>
      </w:r>
      <w:r>
        <w:rPr>
          <w:rFonts w:ascii="Times New Roman" w:hAnsi="Times New Roman" w:cs="Times New Roman"/>
          <w:sz w:val="28"/>
          <w:szCs w:val="28"/>
        </w:rPr>
        <w:br/>
      </w:r>
      <w:r w:rsidRPr="00603966">
        <w:rPr>
          <w:rFonts w:ascii="Times New Roman" w:hAnsi="Times New Roman"/>
          <w:b/>
          <w:sz w:val="28"/>
          <w:szCs w:val="28"/>
        </w:rPr>
        <w:t>«</w:t>
      </w:r>
      <w:r w:rsidR="00206DAE">
        <w:rPr>
          <w:rFonts w:ascii="Times New Roman" w:hAnsi="Times New Roman"/>
          <w:b/>
          <w:sz w:val="28"/>
          <w:szCs w:val="28"/>
        </w:rPr>
        <w:t>Выдача справки лицам, не завершившим</w:t>
      </w:r>
      <w:r w:rsidR="000E283B">
        <w:rPr>
          <w:rFonts w:ascii="Times New Roman" w:hAnsi="Times New Roman"/>
          <w:b/>
          <w:iCs/>
          <w:sz w:val="28"/>
          <w:szCs w:val="28"/>
        </w:rPr>
        <w:t xml:space="preserve"> техническо</w:t>
      </w:r>
      <w:r w:rsidR="00206DAE">
        <w:rPr>
          <w:rFonts w:ascii="Times New Roman" w:hAnsi="Times New Roman"/>
          <w:b/>
          <w:iCs/>
          <w:sz w:val="28"/>
          <w:szCs w:val="28"/>
        </w:rPr>
        <w:t>е</w:t>
      </w:r>
      <w:r w:rsidR="00A838F0">
        <w:rPr>
          <w:rFonts w:ascii="Times New Roman" w:hAnsi="Times New Roman"/>
          <w:b/>
          <w:iCs/>
          <w:sz w:val="28"/>
          <w:szCs w:val="28"/>
        </w:rPr>
        <w:t xml:space="preserve"> </w:t>
      </w:r>
      <w:r w:rsidR="00376BEC">
        <w:rPr>
          <w:rFonts w:ascii="Times New Roman" w:hAnsi="Times New Roman"/>
          <w:b/>
          <w:iCs/>
          <w:sz w:val="28"/>
          <w:szCs w:val="28"/>
        </w:rPr>
        <w:t xml:space="preserve">и </w:t>
      </w:r>
      <w:r w:rsidR="000E283B">
        <w:rPr>
          <w:rFonts w:ascii="Times New Roman" w:hAnsi="Times New Roman"/>
          <w:b/>
          <w:iCs/>
          <w:sz w:val="28"/>
          <w:szCs w:val="28"/>
        </w:rPr>
        <w:t>профессионально</w:t>
      </w:r>
      <w:r w:rsidR="00206DAE">
        <w:rPr>
          <w:rFonts w:ascii="Times New Roman" w:hAnsi="Times New Roman"/>
          <w:b/>
          <w:iCs/>
          <w:sz w:val="28"/>
          <w:szCs w:val="28"/>
        </w:rPr>
        <w:t>е, послесреднее</w:t>
      </w:r>
      <w:r w:rsidR="000E283B">
        <w:rPr>
          <w:rFonts w:ascii="Times New Roman" w:hAnsi="Times New Roman"/>
          <w:b/>
          <w:iCs/>
          <w:sz w:val="28"/>
          <w:szCs w:val="28"/>
        </w:rPr>
        <w:t xml:space="preserve"> образовани</w:t>
      </w:r>
      <w:r w:rsidR="00206DAE">
        <w:rPr>
          <w:rFonts w:ascii="Times New Roman" w:hAnsi="Times New Roman"/>
          <w:b/>
          <w:iCs/>
          <w:sz w:val="28"/>
          <w:szCs w:val="28"/>
        </w:rPr>
        <w:t>е</w:t>
      </w:r>
      <w:r w:rsidRPr="00603966">
        <w:rPr>
          <w:rFonts w:ascii="Times New Roman" w:hAnsi="Times New Roman"/>
          <w:b/>
          <w:sz w:val="28"/>
          <w:szCs w:val="28"/>
        </w:rPr>
        <w:t>»</w:t>
      </w:r>
    </w:p>
    <w:p w:rsidR="00533C7F" w:rsidRPr="00010DBF" w:rsidRDefault="00533C7F" w:rsidP="00A4445A">
      <w:pPr>
        <w:widowControl w:val="0"/>
        <w:spacing w:after="0" w:line="240" w:lineRule="auto"/>
        <w:jc w:val="center"/>
        <w:rPr>
          <w:rFonts w:ascii="Times New Roman" w:hAnsi="Times New Roman" w:cs="Times New Roman"/>
          <w:sz w:val="32"/>
          <w:szCs w:val="32"/>
        </w:rPr>
      </w:pPr>
    </w:p>
    <w:p w:rsidR="00061BD9" w:rsidRDefault="00061BD9" w:rsidP="00F96924">
      <w:pPr>
        <w:spacing w:after="0"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1. Общие положения</w:t>
      </w:r>
    </w:p>
    <w:p w:rsidR="00061BD9" w:rsidRDefault="00061BD9" w:rsidP="00F96924">
      <w:pPr>
        <w:spacing w:after="0" w:line="240" w:lineRule="auto"/>
        <w:jc w:val="both"/>
        <w:rPr>
          <w:rFonts w:ascii="Times New Roman" w:hAnsi="Times New Roman" w:cs="Times New Roman"/>
          <w:sz w:val="28"/>
          <w:szCs w:val="28"/>
        </w:rPr>
      </w:pPr>
    </w:p>
    <w:p w:rsidR="00061BD9" w:rsidRDefault="00061BD9" w:rsidP="00100D1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1. </w:t>
      </w:r>
      <w:r>
        <w:rPr>
          <w:rFonts w:ascii="Times New Roman" w:hAnsi="Times New Roman" w:cs="Times New Roman"/>
          <w:sz w:val="28"/>
          <w:szCs w:val="28"/>
        </w:rPr>
        <w:t xml:space="preserve">Государственная услуга </w:t>
      </w:r>
      <w:r w:rsidR="00206DAE" w:rsidRPr="00F90497">
        <w:rPr>
          <w:rFonts w:ascii="Times New Roman" w:hAnsi="Times New Roman" w:cs="Times New Roman"/>
          <w:sz w:val="28"/>
          <w:szCs w:val="28"/>
        </w:rPr>
        <w:t>«Выдача справки лицам, не завершившим техническое и профессион</w:t>
      </w:r>
      <w:r w:rsidR="00206DAE">
        <w:rPr>
          <w:rFonts w:ascii="Times New Roman" w:hAnsi="Times New Roman" w:cs="Times New Roman"/>
          <w:sz w:val="28"/>
          <w:szCs w:val="28"/>
        </w:rPr>
        <w:t>альное, послесреднее образование</w:t>
      </w:r>
      <w:r w:rsidRPr="00A31A42">
        <w:rPr>
          <w:rFonts w:ascii="Times New Roman" w:hAnsi="Times New Roman"/>
          <w:sz w:val="28"/>
          <w:szCs w:val="28"/>
        </w:rPr>
        <w:t>»</w:t>
      </w:r>
      <w:r w:rsidR="005A23B6">
        <w:rPr>
          <w:rFonts w:ascii="Times New Roman" w:hAnsi="Times New Roman" w:cs="Times New Roman"/>
          <w:color w:val="000000"/>
          <w:sz w:val="28"/>
          <w:szCs w:val="28"/>
        </w:rPr>
        <w:t xml:space="preserve"> (далее </w:t>
      </w:r>
      <w:r w:rsidR="005A23B6" w:rsidRPr="0006162B">
        <w:rPr>
          <w:rFonts w:ascii="Times New Roman" w:hAnsi="Times New Roman" w:cs="Times New Roman"/>
          <w:sz w:val="28"/>
          <w:szCs w:val="28"/>
        </w:rPr>
        <w:t>–</w:t>
      </w:r>
      <w:r w:rsidR="005A23B6">
        <w:rPr>
          <w:rFonts w:ascii="Times New Roman" w:hAnsi="Times New Roman" w:cs="Times New Roman"/>
          <w:sz w:val="28"/>
          <w:szCs w:val="28"/>
        </w:rPr>
        <w:t xml:space="preserve"> </w:t>
      </w:r>
      <w:r>
        <w:rPr>
          <w:rFonts w:ascii="Times New Roman" w:hAnsi="Times New Roman" w:cs="Times New Roman"/>
          <w:color w:val="000000"/>
          <w:sz w:val="28"/>
          <w:szCs w:val="28"/>
        </w:rPr>
        <w:t xml:space="preserve">государственная услуга) оказывается </w:t>
      </w:r>
      <w:r w:rsidR="00CA5699">
        <w:rPr>
          <w:rFonts w:ascii="Times New Roman" w:hAnsi="Times New Roman" w:cs="Times New Roman"/>
          <w:color w:val="000000"/>
          <w:sz w:val="28"/>
          <w:szCs w:val="28"/>
        </w:rPr>
        <w:t>организациями технического и профессионального</w:t>
      </w:r>
      <w:r w:rsidR="00D01E0F">
        <w:rPr>
          <w:rFonts w:ascii="Times New Roman" w:hAnsi="Times New Roman" w:cs="Times New Roman"/>
          <w:color w:val="000000"/>
          <w:sz w:val="28"/>
          <w:szCs w:val="28"/>
        </w:rPr>
        <w:t>, послесреднего</w:t>
      </w:r>
      <w:r w:rsidR="00CA5699">
        <w:rPr>
          <w:rFonts w:ascii="Times New Roman" w:hAnsi="Times New Roman" w:cs="Times New Roman"/>
          <w:color w:val="000000"/>
          <w:sz w:val="28"/>
          <w:szCs w:val="28"/>
        </w:rPr>
        <w:t xml:space="preserve"> образования</w:t>
      </w:r>
      <w:r>
        <w:rPr>
          <w:rFonts w:ascii="Times New Roman" w:hAnsi="Times New Roman" w:cs="Times New Roman"/>
          <w:sz w:val="28"/>
          <w:szCs w:val="28"/>
          <w:lang w:val="kk-KZ"/>
        </w:rPr>
        <w:t xml:space="preserve"> Павлодарской области </w:t>
      </w:r>
      <w:r>
        <w:rPr>
          <w:rFonts w:ascii="Times New Roman" w:hAnsi="Times New Roman" w:cs="Times New Roman"/>
          <w:sz w:val="28"/>
          <w:szCs w:val="28"/>
        </w:rPr>
        <w:t xml:space="preserve">(далее </w:t>
      </w:r>
      <w:r w:rsidR="005A23B6" w:rsidRPr="0006162B">
        <w:rPr>
          <w:rFonts w:ascii="Times New Roman" w:hAnsi="Times New Roman" w:cs="Times New Roman"/>
          <w:sz w:val="28"/>
          <w:szCs w:val="28"/>
        </w:rPr>
        <w:t>–</w:t>
      </w:r>
      <w:r>
        <w:rPr>
          <w:rFonts w:ascii="Times New Roman" w:hAnsi="Times New Roman" w:cs="Times New Roman"/>
          <w:sz w:val="28"/>
          <w:szCs w:val="28"/>
        </w:rPr>
        <w:t xml:space="preserve"> услугодатель)</w:t>
      </w:r>
      <w:r>
        <w:rPr>
          <w:rFonts w:ascii="Times New Roman" w:hAnsi="Times New Roman" w:cs="Times New Roman"/>
          <w:sz w:val="28"/>
          <w:szCs w:val="28"/>
          <w:lang w:val="kk-KZ"/>
        </w:rPr>
        <w:t>.</w:t>
      </w:r>
    </w:p>
    <w:p w:rsidR="002038DF" w:rsidRPr="000A2520" w:rsidRDefault="002038DF" w:rsidP="002038DF">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Прием заявления и выдача результата оказания государственной услуги осуществляются через канцелярию услугодателя.</w:t>
      </w:r>
    </w:p>
    <w:p w:rsidR="00061BD9" w:rsidRDefault="00061BD9" w:rsidP="00100D16">
      <w:pPr>
        <w:tabs>
          <w:tab w:val="left" w:pos="0"/>
        </w:tabs>
        <w:spacing w:after="0" w:line="240" w:lineRule="auto"/>
        <w:ind w:firstLine="709"/>
        <w:jc w:val="both"/>
        <w:rPr>
          <w:rFonts w:ascii="Arial" w:hAnsi="Arial" w:cs="Arial"/>
          <w:color w:val="000000"/>
          <w:sz w:val="23"/>
          <w:szCs w:val="23"/>
          <w:shd w:val="clear" w:color="auto" w:fill="FFFFFF"/>
        </w:rPr>
      </w:pPr>
      <w:r>
        <w:rPr>
          <w:rFonts w:ascii="Times New Roman" w:hAnsi="Times New Roman" w:cs="Times New Roman"/>
          <w:color w:val="000000"/>
          <w:sz w:val="28"/>
          <w:szCs w:val="28"/>
        </w:rPr>
        <w:t xml:space="preserve">2. Форма оказания государственной услуги: </w:t>
      </w:r>
      <w:r w:rsidRPr="00031D1B">
        <w:rPr>
          <w:rFonts w:ascii="Times New Roman" w:hAnsi="Times New Roman" w:cs="Times New Roman"/>
          <w:color w:val="000000"/>
          <w:sz w:val="28"/>
          <w:szCs w:val="28"/>
          <w:shd w:val="clear" w:color="auto" w:fill="FFFFFF"/>
        </w:rPr>
        <w:t>бумажная</w:t>
      </w:r>
      <w:r>
        <w:rPr>
          <w:rFonts w:ascii="Arial" w:hAnsi="Arial" w:cs="Arial"/>
          <w:color w:val="000000"/>
          <w:sz w:val="23"/>
          <w:szCs w:val="23"/>
          <w:shd w:val="clear" w:color="auto" w:fill="FFFFFF"/>
        </w:rPr>
        <w:t>.</w:t>
      </w:r>
    </w:p>
    <w:p w:rsidR="00126C09" w:rsidRPr="00CF0F5B" w:rsidRDefault="00061BD9" w:rsidP="00126C09">
      <w:pPr>
        <w:shd w:val="clear" w:color="auto" w:fill="FFFFFF"/>
        <w:tabs>
          <w:tab w:val="left" w:pos="851"/>
          <w:tab w:val="left" w:pos="993"/>
        </w:tabs>
        <w:spacing w:after="0" w:line="240" w:lineRule="auto"/>
        <w:ind w:firstLine="709"/>
        <w:jc w:val="both"/>
        <w:rPr>
          <w:rFonts w:ascii="Times New Roman" w:hAnsi="Times New Roman" w:cs="Times New Roman"/>
          <w:color w:val="000000"/>
          <w:sz w:val="28"/>
          <w:szCs w:val="28"/>
        </w:rPr>
      </w:pPr>
      <w:r w:rsidRPr="00031D1B">
        <w:rPr>
          <w:rFonts w:ascii="Times New Roman" w:hAnsi="Times New Roman" w:cs="Times New Roman"/>
          <w:sz w:val="28"/>
          <w:szCs w:val="28"/>
        </w:rPr>
        <w:t xml:space="preserve">3. </w:t>
      </w:r>
      <w:r>
        <w:rPr>
          <w:rFonts w:ascii="Times New Roman" w:hAnsi="Times New Roman" w:cs="Times New Roman"/>
          <w:sz w:val="28"/>
          <w:szCs w:val="28"/>
        </w:rPr>
        <w:t xml:space="preserve">Результат оказания государственной услуги </w:t>
      </w:r>
      <w:r w:rsidR="002557BC">
        <w:rPr>
          <w:rFonts w:ascii="Times New Roman" w:hAnsi="Times New Roman" w:cs="Times New Roman"/>
          <w:sz w:val="28"/>
          <w:szCs w:val="28"/>
        </w:rPr>
        <w:t>–</w:t>
      </w:r>
      <w:r>
        <w:rPr>
          <w:rFonts w:ascii="Times New Roman" w:hAnsi="Times New Roman" w:cs="Times New Roman"/>
          <w:sz w:val="28"/>
          <w:szCs w:val="28"/>
        </w:rPr>
        <w:t xml:space="preserve"> </w:t>
      </w:r>
      <w:r w:rsidR="001C0BE4">
        <w:rPr>
          <w:rFonts w:ascii="Times New Roman" w:hAnsi="Times New Roman" w:cs="Times New Roman"/>
          <w:sz w:val="28"/>
          <w:szCs w:val="28"/>
        </w:rPr>
        <w:t>справка, выдаваем</w:t>
      </w:r>
      <w:r w:rsidR="002038DF">
        <w:rPr>
          <w:rFonts w:ascii="Times New Roman" w:hAnsi="Times New Roman" w:cs="Times New Roman"/>
          <w:sz w:val="28"/>
          <w:szCs w:val="28"/>
        </w:rPr>
        <w:t xml:space="preserve">ая </w:t>
      </w:r>
      <w:r w:rsidR="001C0BE4">
        <w:rPr>
          <w:rFonts w:ascii="Times New Roman" w:hAnsi="Times New Roman" w:cs="Times New Roman"/>
          <w:sz w:val="28"/>
          <w:szCs w:val="28"/>
        </w:rPr>
        <w:t xml:space="preserve">лицам, </w:t>
      </w:r>
      <w:r w:rsidR="001C0BE4" w:rsidRPr="00F90497">
        <w:rPr>
          <w:rFonts w:ascii="Times New Roman" w:hAnsi="Times New Roman" w:cs="Times New Roman"/>
          <w:sz w:val="28"/>
          <w:szCs w:val="28"/>
        </w:rPr>
        <w:t>не завершившим техническое и профессион</w:t>
      </w:r>
      <w:r w:rsidR="001C0BE4">
        <w:rPr>
          <w:rFonts w:ascii="Times New Roman" w:hAnsi="Times New Roman" w:cs="Times New Roman"/>
          <w:sz w:val="28"/>
          <w:szCs w:val="28"/>
        </w:rPr>
        <w:t>альное, послесреднее образование</w:t>
      </w:r>
      <w:r w:rsidR="001C0BE4" w:rsidRPr="006C527B">
        <w:rPr>
          <w:rFonts w:ascii="Times New Roman" w:hAnsi="Times New Roman" w:cs="Times New Roman"/>
          <w:sz w:val="28"/>
          <w:szCs w:val="28"/>
        </w:rPr>
        <w:t xml:space="preserve"> </w:t>
      </w:r>
      <w:r w:rsidR="006C527B" w:rsidRPr="006C527B">
        <w:rPr>
          <w:rFonts w:ascii="Times New Roman" w:hAnsi="Times New Roman" w:cs="Times New Roman"/>
          <w:sz w:val="28"/>
          <w:szCs w:val="28"/>
        </w:rPr>
        <w:t xml:space="preserve">по форме согласно </w:t>
      </w:r>
      <w:r w:rsidR="004D09FE">
        <w:rPr>
          <w:rFonts w:ascii="Times New Roman" w:hAnsi="Times New Roman" w:cs="Times New Roman"/>
          <w:sz w:val="28"/>
          <w:szCs w:val="28"/>
        </w:rPr>
        <w:t>приложению</w:t>
      </w:r>
      <w:r w:rsidR="00013D3A">
        <w:rPr>
          <w:rFonts w:ascii="Times New Roman" w:hAnsi="Times New Roman" w:cs="Times New Roman"/>
          <w:sz w:val="28"/>
          <w:szCs w:val="28"/>
        </w:rPr>
        <w:t xml:space="preserve"> </w:t>
      </w:r>
      <w:r w:rsidR="007A470F">
        <w:rPr>
          <w:rFonts w:ascii="Times New Roman" w:hAnsi="Times New Roman" w:cs="Times New Roman"/>
          <w:sz w:val="28"/>
          <w:szCs w:val="28"/>
        </w:rPr>
        <w:t>1</w:t>
      </w:r>
      <w:r w:rsidR="004D09FE">
        <w:rPr>
          <w:rFonts w:ascii="Times New Roman" w:hAnsi="Times New Roman" w:cs="Times New Roman"/>
          <w:sz w:val="28"/>
          <w:szCs w:val="28"/>
        </w:rPr>
        <w:t xml:space="preserve"> </w:t>
      </w:r>
      <w:r w:rsidR="00126C09">
        <w:rPr>
          <w:rFonts w:ascii="Times New Roman" w:hAnsi="Times New Roman" w:cs="Times New Roman"/>
          <w:color w:val="000000"/>
          <w:spacing w:val="2"/>
          <w:sz w:val="28"/>
          <w:szCs w:val="28"/>
        </w:rPr>
        <w:t>Стандарта</w:t>
      </w:r>
      <w:r w:rsidR="00126C09">
        <w:rPr>
          <w:rFonts w:ascii="Times New Roman" w:hAnsi="Times New Roman" w:cs="Times New Roman"/>
          <w:color w:val="000000"/>
          <w:sz w:val="28"/>
          <w:szCs w:val="28"/>
        </w:rPr>
        <w:t xml:space="preserve"> государственной услуги </w:t>
      </w:r>
      <w:r w:rsidR="00126C09" w:rsidRPr="00A31A42">
        <w:rPr>
          <w:rFonts w:ascii="Times New Roman" w:hAnsi="Times New Roman" w:cs="Times New Roman"/>
          <w:bCs/>
          <w:color w:val="000000"/>
          <w:sz w:val="28"/>
          <w:szCs w:val="28"/>
          <w:shd w:val="clear" w:color="auto" w:fill="FFFFFF"/>
        </w:rPr>
        <w:t>«</w:t>
      </w:r>
      <w:r w:rsidR="001C0BE4" w:rsidRPr="00F90497">
        <w:rPr>
          <w:rFonts w:ascii="Times New Roman" w:hAnsi="Times New Roman" w:cs="Times New Roman"/>
          <w:sz w:val="28"/>
          <w:szCs w:val="28"/>
        </w:rPr>
        <w:t>Выдача справки лицам, не завершившим техническое и профессион</w:t>
      </w:r>
      <w:r w:rsidR="001C0BE4">
        <w:rPr>
          <w:rFonts w:ascii="Times New Roman" w:hAnsi="Times New Roman" w:cs="Times New Roman"/>
          <w:sz w:val="28"/>
          <w:szCs w:val="28"/>
        </w:rPr>
        <w:t>альное, послесреднее образование</w:t>
      </w:r>
      <w:r w:rsidR="00126C09" w:rsidRPr="00A31A42">
        <w:rPr>
          <w:rFonts w:ascii="Times New Roman" w:hAnsi="Times New Roman"/>
          <w:sz w:val="28"/>
          <w:szCs w:val="28"/>
        </w:rPr>
        <w:t>»</w:t>
      </w:r>
      <w:r w:rsidR="00126C09">
        <w:rPr>
          <w:rFonts w:ascii="Times New Roman" w:hAnsi="Times New Roman" w:cs="Times New Roman"/>
          <w:color w:val="000000"/>
          <w:sz w:val="28"/>
          <w:szCs w:val="28"/>
          <w:shd w:val="clear" w:color="auto" w:fill="FFFFFF"/>
        </w:rPr>
        <w:t xml:space="preserve">, </w:t>
      </w:r>
      <w:r w:rsidR="00126C09">
        <w:rPr>
          <w:rFonts w:ascii="Times New Roman" w:hAnsi="Times New Roman" w:cs="Times New Roman"/>
          <w:color w:val="000000"/>
          <w:sz w:val="28"/>
          <w:szCs w:val="28"/>
        </w:rPr>
        <w:t xml:space="preserve">утвержденного </w:t>
      </w:r>
      <w:r w:rsidR="00354E39">
        <w:rPr>
          <w:rFonts w:ascii="Times New Roman" w:hAnsi="Times New Roman" w:cs="Times New Roman"/>
          <w:color w:val="000000"/>
          <w:sz w:val="28"/>
          <w:szCs w:val="28"/>
        </w:rPr>
        <w:t xml:space="preserve">приказом </w:t>
      </w:r>
      <w:r w:rsidR="00473135">
        <w:rPr>
          <w:rFonts w:ascii="Times New Roman" w:hAnsi="Times New Roman" w:cs="Times New Roman"/>
          <w:color w:val="000000"/>
          <w:sz w:val="28"/>
          <w:szCs w:val="28"/>
        </w:rPr>
        <w:t xml:space="preserve">исполняющего обязанности </w:t>
      </w:r>
      <w:r w:rsidR="00354E39">
        <w:rPr>
          <w:rFonts w:ascii="Times New Roman" w:hAnsi="Times New Roman" w:cs="Times New Roman"/>
          <w:color w:val="000000"/>
          <w:sz w:val="28"/>
          <w:szCs w:val="28"/>
        </w:rPr>
        <w:t xml:space="preserve">Министра образования и науки Республики Казахстан </w:t>
      </w:r>
      <w:r w:rsidR="00126C09" w:rsidRPr="00AE7753">
        <w:rPr>
          <w:rFonts w:ascii="Times New Roman" w:hAnsi="Times New Roman" w:cs="Times New Roman"/>
          <w:color w:val="000000"/>
          <w:sz w:val="28"/>
          <w:szCs w:val="28"/>
        </w:rPr>
        <w:t xml:space="preserve">от </w:t>
      </w:r>
      <w:r w:rsidR="00E746F2" w:rsidRPr="007A470F">
        <w:rPr>
          <w:rFonts w:ascii="Times New Roman" w:hAnsi="Times New Roman" w:cs="Times New Roman"/>
          <w:color w:val="000000"/>
          <w:sz w:val="28"/>
          <w:szCs w:val="28"/>
        </w:rPr>
        <w:t>6 ноября</w:t>
      </w:r>
      <w:r w:rsidR="00126C09" w:rsidRPr="007A470F">
        <w:rPr>
          <w:rFonts w:ascii="Times New Roman" w:hAnsi="Times New Roman" w:cs="Times New Roman"/>
          <w:color w:val="000000"/>
          <w:sz w:val="28"/>
          <w:szCs w:val="28"/>
        </w:rPr>
        <w:t xml:space="preserve"> 201</w:t>
      </w:r>
      <w:r w:rsidR="00576FF8" w:rsidRPr="007A470F">
        <w:rPr>
          <w:rFonts w:ascii="Times New Roman" w:hAnsi="Times New Roman" w:cs="Times New Roman"/>
          <w:color w:val="000000"/>
          <w:sz w:val="28"/>
          <w:szCs w:val="28"/>
        </w:rPr>
        <w:t>5</w:t>
      </w:r>
      <w:r w:rsidR="00126C09" w:rsidRPr="007A470F">
        <w:rPr>
          <w:rFonts w:ascii="Times New Roman" w:hAnsi="Times New Roman" w:cs="Times New Roman"/>
          <w:color w:val="000000"/>
          <w:sz w:val="28"/>
          <w:szCs w:val="28"/>
        </w:rPr>
        <w:t xml:space="preserve"> года </w:t>
      </w:r>
      <w:r w:rsidR="002038DF">
        <w:rPr>
          <w:rFonts w:ascii="Times New Roman" w:hAnsi="Times New Roman" w:cs="Times New Roman"/>
          <w:color w:val="000000"/>
          <w:sz w:val="28"/>
          <w:szCs w:val="28"/>
        </w:rPr>
        <w:t xml:space="preserve">   </w:t>
      </w:r>
      <w:r w:rsidR="00126C09" w:rsidRPr="007A470F">
        <w:rPr>
          <w:rFonts w:ascii="Times New Roman" w:hAnsi="Times New Roman" w:cs="Times New Roman"/>
          <w:color w:val="000000"/>
          <w:sz w:val="28"/>
          <w:szCs w:val="28"/>
        </w:rPr>
        <w:t xml:space="preserve">№ </w:t>
      </w:r>
      <w:r w:rsidR="00E746F2" w:rsidRPr="007A470F">
        <w:rPr>
          <w:rFonts w:ascii="Times New Roman" w:hAnsi="Times New Roman" w:cs="Times New Roman"/>
          <w:color w:val="000000"/>
          <w:sz w:val="28"/>
          <w:szCs w:val="28"/>
        </w:rPr>
        <w:t>627</w:t>
      </w:r>
      <w:r w:rsidR="00CF0F5B" w:rsidRPr="007A470F">
        <w:rPr>
          <w:rFonts w:ascii="Times New Roman" w:hAnsi="Times New Roman" w:cs="Times New Roman"/>
          <w:color w:val="000000"/>
          <w:sz w:val="28"/>
          <w:szCs w:val="28"/>
        </w:rPr>
        <w:t xml:space="preserve"> </w:t>
      </w:r>
      <w:r w:rsidR="00126C09" w:rsidRPr="007A470F">
        <w:rPr>
          <w:rFonts w:ascii="Times New Roman" w:hAnsi="Times New Roman" w:cs="Times New Roman"/>
          <w:color w:val="000000"/>
          <w:sz w:val="28"/>
          <w:szCs w:val="28"/>
        </w:rPr>
        <w:t xml:space="preserve"> (далее </w:t>
      </w:r>
      <w:r w:rsidR="00EF5A4E" w:rsidRPr="007A470F">
        <w:rPr>
          <w:rFonts w:ascii="Times New Roman" w:hAnsi="Times New Roman" w:cs="Times New Roman"/>
          <w:sz w:val="28"/>
          <w:szCs w:val="28"/>
        </w:rPr>
        <w:t>–</w:t>
      </w:r>
      <w:r w:rsidR="00126C09" w:rsidRPr="007A470F">
        <w:rPr>
          <w:rFonts w:ascii="Times New Roman" w:hAnsi="Times New Roman" w:cs="Times New Roman"/>
          <w:color w:val="000000"/>
          <w:sz w:val="28"/>
          <w:szCs w:val="28"/>
        </w:rPr>
        <w:t xml:space="preserve"> Стандарт).</w:t>
      </w:r>
    </w:p>
    <w:p w:rsidR="00061BD9" w:rsidRPr="00CF0F5B" w:rsidRDefault="00612339" w:rsidP="00126C09">
      <w:pPr>
        <w:spacing w:after="0" w:line="240" w:lineRule="auto"/>
        <w:ind w:firstLine="709"/>
        <w:jc w:val="both"/>
        <w:rPr>
          <w:rFonts w:ascii="Times New Roman" w:hAnsi="Times New Roman" w:cs="Times New Roman"/>
          <w:sz w:val="28"/>
          <w:szCs w:val="28"/>
        </w:rPr>
      </w:pPr>
      <w:r w:rsidRPr="000A2520">
        <w:rPr>
          <w:rFonts w:ascii="Times New Roman" w:hAnsi="Times New Roman" w:cs="Times New Roman"/>
          <w:sz w:val="28"/>
          <w:szCs w:val="28"/>
          <w:lang w:eastAsia="ru-RU"/>
        </w:rPr>
        <w:t>Форма предоставления результата оказания государственной услуги: бумажная.</w:t>
      </w:r>
    </w:p>
    <w:p w:rsidR="00010DBF" w:rsidRPr="00010DBF" w:rsidRDefault="00010DBF" w:rsidP="00126C09">
      <w:pPr>
        <w:spacing w:after="0" w:line="240" w:lineRule="auto"/>
        <w:ind w:firstLine="709"/>
        <w:jc w:val="both"/>
        <w:rPr>
          <w:rFonts w:ascii="Times New Roman" w:hAnsi="Times New Roman" w:cs="Times New Roman"/>
          <w:sz w:val="32"/>
          <w:szCs w:val="32"/>
        </w:rPr>
      </w:pPr>
    </w:p>
    <w:p w:rsidR="00061BD9" w:rsidRDefault="00061BD9" w:rsidP="00F969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Описание порядка действий структурных подразделений</w:t>
      </w:r>
    </w:p>
    <w:p w:rsidR="00061BD9" w:rsidRDefault="00061BD9" w:rsidP="00F969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(работников) услугодателя в процессе оказания государственной услуги</w:t>
      </w:r>
    </w:p>
    <w:p w:rsidR="00DA532A" w:rsidRPr="00010DBF" w:rsidRDefault="00DA532A" w:rsidP="00F96924">
      <w:pPr>
        <w:spacing w:after="0" w:line="240" w:lineRule="auto"/>
        <w:jc w:val="center"/>
        <w:rPr>
          <w:rFonts w:ascii="Times New Roman" w:hAnsi="Times New Roman" w:cs="Times New Roman"/>
          <w:b/>
          <w:bCs/>
          <w:sz w:val="32"/>
          <w:szCs w:val="32"/>
        </w:rPr>
      </w:pPr>
    </w:p>
    <w:p w:rsidR="002038DF" w:rsidRDefault="002038DF" w:rsidP="002038DF">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0A2520">
        <w:rPr>
          <w:rFonts w:ascii="Times New Roman" w:hAnsi="Times New Roman" w:cs="Times New Roman"/>
          <w:sz w:val="28"/>
          <w:szCs w:val="28"/>
          <w:lang w:eastAsia="ru-RU"/>
        </w:rPr>
        <w:t xml:space="preserve">4. </w:t>
      </w:r>
      <w:r>
        <w:rPr>
          <w:rFonts w:ascii="Times New Roman" w:hAnsi="Times New Roman" w:cs="Times New Roman"/>
          <w:sz w:val="28"/>
          <w:szCs w:val="28"/>
          <w:lang w:eastAsia="ru-RU"/>
        </w:rPr>
        <w:t>Основанием для начал</w:t>
      </w:r>
      <w:bookmarkStart w:id="0" w:name="_GoBack"/>
      <w:bookmarkEnd w:id="0"/>
      <w:r>
        <w:rPr>
          <w:rFonts w:ascii="Times New Roman" w:hAnsi="Times New Roman" w:cs="Times New Roman"/>
          <w:sz w:val="28"/>
          <w:szCs w:val="28"/>
          <w:lang w:eastAsia="ru-RU"/>
        </w:rPr>
        <w:t>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DA6B3D">
        <w:rPr>
          <w:rFonts w:ascii="Times New Roman" w:hAnsi="Times New Roman" w:cs="Times New Roman"/>
          <w:sz w:val="28"/>
          <w:szCs w:val="28"/>
          <w:lang w:eastAsia="ru-RU"/>
        </w:rPr>
        <w:t>.</w:t>
      </w:r>
    </w:p>
    <w:p w:rsidR="002038DF" w:rsidRPr="00376A47" w:rsidRDefault="002038DF" w:rsidP="002038DF">
      <w:pPr>
        <w:pStyle w:val="ab"/>
        <w:ind w:firstLine="708"/>
        <w:jc w:val="both"/>
        <w:rPr>
          <w:rFonts w:ascii="Times New Roman" w:hAnsi="Times New Roman" w:cs="Times New Roman"/>
          <w:bCs/>
          <w:sz w:val="28"/>
          <w:szCs w:val="28"/>
        </w:rPr>
      </w:pPr>
      <w:r>
        <w:rPr>
          <w:rFonts w:ascii="Times New Roman" w:hAnsi="Times New Roman" w:cs="Times New Roman"/>
          <w:sz w:val="28"/>
          <w:szCs w:val="28"/>
        </w:rPr>
        <w:t xml:space="preserve">5. </w:t>
      </w:r>
      <w:r w:rsidRPr="00376A47">
        <w:rPr>
          <w:rFonts w:ascii="Times New Roman" w:hAnsi="Times New Roman" w:cs="Times New Roman"/>
          <w:bCs/>
          <w:sz w:val="28"/>
          <w:szCs w:val="28"/>
        </w:rPr>
        <w:t>Содержание каждой процедуры (действия) и ее результат, входящих в состав процесса оказания государственной услуги:</w:t>
      </w:r>
    </w:p>
    <w:p w:rsidR="002038DF" w:rsidRDefault="002038DF" w:rsidP="002038DF">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Pr>
          <w:rFonts w:ascii="Times New Roman" w:hAnsi="Times New Roman" w:cs="Times New Roman"/>
          <w:color w:val="000000"/>
          <w:sz w:val="28"/>
          <w:szCs w:val="28"/>
        </w:rPr>
        <w:t xml:space="preserve"> –15 минут;</w:t>
      </w:r>
    </w:p>
    <w:p w:rsidR="002038DF" w:rsidRPr="00A31CE5" w:rsidRDefault="002038DF" w:rsidP="002038DF">
      <w:pPr>
        <w:shd w:val="clear" w:color="auto" w:fill="FFFFFF"/>
        <w:tabs>
          <w:tab w:val="left" w:pos="709"/>
          <w:tab w:val="left" w:pos="1134"/>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 xml:space="preserve">2) руководитель услугодателя рассматривает и определяет ответственного исполнителя </w:t>
      </w:r>
      <w:r w:rsidR="00010DBF">
        <w:rPr>
          <w:rFonts w:ascii="Times New Roman" w:hAnsi="Times New Roman" w:cs="Times New Roman"/>
          <w:color w:val="000000"/>
          <w:sz w:val="28"/>
          <w:szCs w:val="28"/>
        </w:rPr>
        <w:t xml:space="preserve">- </w:t>
      </w:r>
      <w:r w:rsidRPr="00A31CE5">
        <w:rPr>
          <w:rFonts w:ascii="Times New Roman" w:hAnsi="Times New Roman" w:cs="Times New Roman"/>
          <w:color w:val="000000"/>
          <w:sz w:val="28"/>
          <w:szCs w:val="28"/>
        </w:rPr>
        <w:t>15 минут;</w:t>
      </w:r>
    </w:p>
    <w:p w:rsidR="002038DF" w:rsidRPr="00A31CE5" w:rsidRDefault="002038DF" w:rsidP="002038DF">
      <w:pPr>
        <w:shd w:val="clear" w:color="auto" w:fill="FFFFFF"/>
        <w:tabs>
          <w:tab w:val="left" w:pos="851"/>
          <w:tab w:val="left" w:pos="1134"/>
        </w:tabs>
        <w:spacing w:after="0" w:line="240" w:lineRule="auto"/>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          3) ответственный исполнитель услугодателя оформляет </w:t>
      </w:r>
      <w:r>
        <w:rPr>
          <w:rFonts w:ascii="Times New Roman" w:hAnsi="Times New Roman" w:cs="Times New Roman"/>
          <w:color w:val="000000"/>
          <w:sz w:val="28"/>
          <w:szCs w:val="28"/>
        </w:rPr>
        <w:t>справку</w:t>
      </w:r>
      <w:r w:rsidRPr="00A31CE5">
        <w:rPr>
          <w:rFonts w:ascii="Times New Roman" w:hAnsi="Times New Roman" w:cs="Times New Roman"/>
          <w:color w:val="000000"/>
          <w:sz w:val="28"/>
          <w:szCs w:val="28"/>
        </w:rPr>
        <w:t>, направляет на рассмотрение и подписание руководителю</w:t>
      </w:r>
      <w:r w:rsidR="006A5195">
        <w:rPr>
          <w:rFonts w:ascii="Times New Roman" w:hAnsi="Times New Roman" w:cs="Times New Roman"/>
          <w:color w:val="000000"/>
          <w:sz w:val="28"/>
          <w:szCs w:val="28"/>
        </w:rPr>
        <w:t xml:space="preserve"> </w:t>
      </w:r>
      <w:r w:rsidR="006A5195" w:rsidRPr="00A31CE5">
        <w:rPr>
          <w:rFonts w:ascii="Times New Roman" w:hAnsi="Times New Roman" w:cs="Times New Roman"/>
          <w:color w:val="000000"/>
          <w:sz w:val="28"/>
          <w:szCs w:val="28"/>
        </w:rPr>
        <w:t>услугодателя</w:t>
      </w:r>
      <w:r w:rsidR="00010DBF">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r w:rsidRPr="00A31CE5">
        <w:rPr>
          <w:rFonts w:ascii="Times New Roman" w:hAnsi="Times New Roman" w:cs="Times New Roman"/>
          <w:color w:val="000000"/>
          <w:sz w:val="28"/>
          <w:szCs w:val="28"/>
        </w:rPr>
        <w:t xml:space="preserve"> рабочи</w:t>
      </w:r>
      <w:r>
        <w:rPr>
          <w:rFonts w:ascii="Times New Roman" w:hAnsi="Times New Roman" w:cs="Times New Roman"/>
          <w:color w:val="000000"/>
          <w:sz w:val="28"/>
          <w:szCs w:val="28"/>
        </w:rPr>
        <w:t>й</w:t>
      </w:r>
      <w:r w:rsidRPr="00A31C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день:</w:t>
      </w:r>
    </w:p>
    <w:p w:rsidR="002038DF" w:rsidRPr="00A31CE5" w:rsidRDefault="002038DF" w:rsidP="002038DF">
      <w:pPr>
        <w:shd w:val="clear" w:color="auto" w:fill="FFFFFF"/>
        <w:tabs>
          <w:tab w:val="left" w:pos="851"/>
          <w:tab w:val="left" w:pos="1134"/>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 xml:space="preserve">4) руководитель услугодателя подписывает </w:t>
      </w:r>
      <w:r>
        <w:rPr>
          <w:rFonts w:ascii="Times New Roman" w:hAnsi="Times New Roman" w:cs="Times New Roman"/>
          <w:color w:val="000000"/>
          <w:sz w:val="28"/>
          <w:szCs w:val="28"/>
        </w:rPr>
        <w:t xml:space="preserve">справку </w:t>
      </w:r>
      <w:r w:rsidRPr="00A31CE5">
        <w:rPr>
          <w:rFonts w:ascii="Times New Roman" w:hAnsi="Times New Roman" w:cs="Times New Roman"/>
          <w:color w:val="000000"/>
          <w:sz w:val="28"/>
          <w:szCs w:val="28"/>
        </w:rPr>
        <w:t xml:space="preserve">и направляет  </w:t>
      </w:r>
      <w:r w:rsidR="00E161AA">
        <w:rPr>
          <w:rFonts w:ascii="Times New Roman" w:hAnsi="Times New Roman" w:cs="Times New Roman"/>
          <w:color w:val="000000"/>
          <w:sz w:val="28"/>
          <w:szCs w:val="28"/>
        </w:rPr>
        <w:t xml:space="preserve">сотруднику </w:t>
      </w:r>
      <w:r w:rsidRPr="00A31CE5">
        <w:rPr>
          <w:rFonts w:ascii="Times New Roman" w:hAnsi="Times New Roman" w:cs="Times New Roman"/>
          <w:color w:val="000000"/>
          <w:sz w:val="28"/>
          <w:szCs w:val="28"/>
        </w:rPr>
        <w:t>канцеляри</w:t>
      </w:r>
      <w:r w:rsidR="00E161AA">
        <w:rPr>
          <w:rFonts w:ascii="Times New Roman" w:hAnsi="Times New Roman" w:cs="Times New Roman"/>
          <w:color w:val="000000"/>
          <w:sz w:val="28"/>
          <w:szCs w:val="28"/>
        </w:rPr>
        <w:t xml:space="preserve">и </w:t>
      </w:r>
      <w:r w:rsidR="00E161AA" w:rsidRPr="00A31CE5">
        <w:rPr>
          <w:rFonts w:ascii="Times New Roman" w:hAnsi="Times New Roman" w:cs="Times New Roman"/>
          <w:color w:val="000000"/>
          <w:sz w:val="28"/>
          <w:szCs w:val="28"/>
        </w:rPr>
        <w:t>услугодателя</w:t>
      </w:r>
      <w:r w:rsidR="00010DBF">
        <w:rPr>
          <w:rFonts w:ascii="Times New Roman" w:hAnsi="Times New Roman" w:cs="Times New Roman"/>
          <w:color w:val="000000"/>
          <w:sz w:val="28"/>
          <w:szCs w:val="28"/>
        </w:rPr>
        <w:t xml:space="preserve">  - </w:t>
      </w:r>
      <w:r w:rsidRPr="00A31CE5">
        <w:rPr>
          <w:rFonts w:ascii="Times New Roman" w:hAnsi="Times New Roman" w:cs="Times New Roman"/>
          <w:color w:val="000000"/>
          <w:sz w:val="28"/>
          <w:szCs w:val="28"/>
        </w:rPr>
        <w:t>1 рабочий день;</w:t>
      </w:r>
    </w:p>
    <w:p w:rsidR="002038DF" w:rsidRPr="000A2520" w:rsidRDefault="002038DF" w:rsidP="002038DF">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lastRenderedPageBreak/>
        <w:tab/>
      </w:r>
      <w:r w:rsidRPr="00A31CE5">
        <w:rPr>
          <w:rFonts w:ascii="Times New Roman" w:hAnsi="Times New Roman" w:cs="Times New Roman"/>
          <w:color w:val="000000"/>
          <w:sz w:val="28"/>
          <w:szCs w:val="28"/>
        </w:rPr>
        <w:t xml:space="preserve">5) сотрудник канцелярии услугодателя регистрирует </w:t>
      </w:r>
      <w:r w:rsidR="00D37196">
        <w:rPr>
          <w:rFonts w:ascii="Times New Roman" w:hAnsi="Times New Roman" w:cs="Times New Roman"/>
          <w:color w:val="000000"/>
          <w:sz w:val="28"/>
          <w:szCs w:val="28"/>
        </w:rPr>
        <w:t>справку</w:t>
      </w:r>
      <w:r w:rsidRPr="00A31CE5">
        <w:rPr>
          <w:rFonts w:ascii="Times New Roman" w:hAnsi="Times New Roman" w:cs="Times New Roman"/>
          <w:color w:val="000000"/>
          <w:sz w:val="28"/>
          <w:szCs w:val="28"/>
        </w:rPr>
        <w:t xml:space="preserve"> и выдает результат государст</w:t>
      </w:r>
      <w:r w:rsidR="00010DBF">
        <w:rPr>
          <w:rFonts w:ascii="Times New Roman" w:hAnsi="Times New Roman" w:cs="Times New Roman"/>
          <w:color w:val="000000"/>
          <w:sz w:val="28"/>
          <w:szCs w:val="28"/>
        </w:rPr>
        <w:t xml:space="preserve">венной услуги услугополучателю - </w:t>
      </w:r>
      <w:r w:rsidR="00174F8D">
        <w:rPr>
          <w:rFonts w:ascii="Times New Roman" w:hAnsi="Times New Roman" w:cs="Times New Roman"/>
          <w:color w:val="000000"/>
          <w:sz w:val="28"/>
          <w:szCs w:val="28"/>
        </w:rPr>
        <w:t xml:space="preserve">30 </w:t>
      </w:r>
      <w:r w:rsidRPr="00A31CE5">
        <w:rPr>
          <w:rFonts w:ascii="Times New Roman" w:hAnsi="Times New Roman" w:cs="Times New Roman"/>
          <w:color w:val="000000"/>
          <w:sz w:val="28"/>
          <w:szCs w:val="28"/>
        </w:rPr>
        <w:t>минут</w:t>
      </w:r>
      <w:r>
        <w:rPr>
          <w:rFonts w:ascii="Times New Roman" w:hAnsi="Times New Roman" w:cs="Times New Roman"/>
          <w:color w:val="000000"/>
          <w:sz w:val="28"/>
          <w:szCs w:val="28"/>
        </w:rPr>
        <w:t>.</w:t>
      </w:r>
    </w:p>
    <w:p w:rsidR="002038DF" w:rsidRPr="000A2520" w:rsidRDefault="002038DF" w:rsidP="002038DF">
      <w:pPr>
        <w:tabs>
          <w:tab w:val="left" w:pos="0"/>
        </w:tabs>
        <w:spacing w:after="0" w:line="240" w:lineRule="auto"/>
        <w:ind w:right="-2"/>
        <w:jc w:val="both"/>
        <w:rPr>
          <w:rFonts w:ascii="Times New Roman" w:hAnsi="Times New Roman" w:cs="Times New Roman"/>
          <w:sz w:val="28"/>
          <w:szCs w:val="28"/>
          <w:shd w:val="clear" w:color="auto" w:fill="FFFFFF"/>
          <w:lang w:eastAsia="ru-RU"/>
        </w:rPr>
      </w:pPr>
      <w:r w:rsidRPr="000A2520">
        <w:rPr>
          <w:rFonts w:ascii="Times New Roman" w:hAnsi="Times New Roman" w:cs="Times New Roman"/>
          <w:sz w:val="28"/>
          <w:szCs w:val="28"/>
          <w:lang w:eastAsia="ru-RU"/>
        </w:rPr>
        <w:tab/>
      </w:r>
      <w:r>
        <w:rPr>
          <w:rFonts w:ascii="Times New Roman" w:hAnsi="Times New Roman" w:cs="Times New Roman"/>
          <w:sz w:val="28"/>
          <w:szCs w:val="28"/>
          <w:lang w:eastAsia="ru-RU"/>
        </w:rPr>
        <w:t>6</w:t>
      </w:r>
      <w:r w:rsidRPr="000A252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A2520">
        <w:rPr>
          <w:rFonts w:ascii="Times New Roman" w:hAnsi="Times New Roman" w:cs="Times New Roman"/>
          <w:sz w:val="28"/>
          <w:szCs w:val="28"/>
          <w:lang w:eastAsia="ru-RU"/>
        </w:rPr>
        <w:t xml:space="preserve">Результат </w:t>
      </w:r>
      <w:r w:rsidR="00E161AA">
        <w:rPr>
          <w:rFonts w:ascii="Times New Roman" w:hAnsi="Times New Roman" w:cs="Times New Roman"/>
          <w:sz w:val="28"/>
          <w:szCs w:val="28"/>
          <w:lang w:eastAsia="ru-RU"/>
        </w:rPr>
        <w:t xml:space="preserve">процедуры  (действия) оказания </w:t>
      </w:r>
      <w:r w:rsidRPr="000A2520">
        <w:rPr>
          <w:rFonts w:ascii="Times New Roman" w:hAnsi="Times New Roman" w:cs="Times New Roman"/>
          <w:sz w:val="28"/>
          <w:szCs w:val="28"/>
          <w:lang w:eastAsia="ru-RU"/>
        </w:rPr>
        <w:t xml:space="preserve">государственной услуги </w:t>
      </w:r>
      <w:r>
        <w:rPr>
          <w:rFonts w:ascii="Times New Roman" w:hAnsi="Times New Roman" w:cs="Times New Roman"/>
          <w:sz w:val="28"/>
          <w:szCs w:val="28"/>
          <w:lang w:eastAsia="ru-RU"/>
        </w:rPr>
        <w:t>-</w:t>
      </w:r>
      <w:r w:rsidRPr="000A2520">
        <w:rPr>
          <w:rFonts w:ascii="Times New Roman" w:hAnsi="Times New Roman" w:cs="Times New Roman"/>
          <w:sz w:val="28"/>
          <w:szCs w:val="28"/>
          <w:lang w:eastAsia="ru-RU"/>
        </w:rPr>
        <w:t xml:space="preserve"> </w:t>
      </w:r>
      <w:r>
        <w:rPr>
          <w:rFonts w:ascii="Times New Roman" w:hAnsi="Times New Roman" w:cs="Times New Roman"/>
          <w:sz w:val="28"/>
          <w:szCs w:val="28"/>
        </w:rPr>
        <w:t xml:space="preserve">справка, выдаваемая лицам, </w:t>
      </w:r>
      <w:r w:rsidRPr="00F90497">
        <w:rPr>
          <w:rFonts w:ascii="Times New Roman" w:hAnsi="Times New Roman" w:cs="Times New Roman"/>
          <w:sz w:val="28"/>
          <w:szCs w:val="28"/>
        </w:rPr>
        <w:t>не завершившим техническое и профессион</w:t>
      </w:r>
      <w:r>
        <w:rPr>
          <w:rFonts w:ascii="Times New Roman" w:hAnsi="Times New Roman" w:cs="Times New Roman"/>
          <w:sz w:val="28"/>
          <w:szCs w:val="28"/>
        </w:rPr>
        <w:t>альное, послесреднее образование</w:t>
      </w:r>
      <w:r w:rsidRPr="000A2520">
        <w:rPr>
          <w:rFonts w:ascii="Times New Roman" w:hAnsi="Times New Roman" w:cs="Times New Roman"/>
          <w:sz w:val="28"/>
          <w:szCs w:val="28"/>
          <w:shd w:val="clear" w:color="auto" w:fill="FFFFFF"/>
          <w:lang w:eastAsia="ru-RU"/>
        </w:rPr>
        <w:t>.</w:t>
      </w:r>
    </w:p>
    <w:p w:rsidR="00061BD9" w:rsidRDefault="002038DF" w:rsidP="00612339">
      <w:pPr>
        <w:tabs>
          <w:tab w:val="left" w:pos="0"/>
        </w:tabs>
        <w:spacing w:after="0" w:line="240" w:lineRule="auto"/>
        <w:jc w:val="both"/>
        <w:rPr>
          <w:rFonts w:ascii="Times New Roman" w:hAnsi="Times New Roman" w:cs="Times New Roman"/>
          <w:b/>
          <w:bCs/>
          <w:sz w:val="28"/>
          <w:szCs w:val="28"/>
        </w:rPr>
      </w:pPr>
      <w:r w:rsidRPr="000A2520">
        <w:rPr>
          <w:rFonts w:ascii="Times New Roman" w:hAnsi="Times New Roman" w:cs="Times New Roman"/>
          <w:sz w:val="28"/>
          <w:szCs w:val="28"/>
          <w:lang w:eastAsia="ru-RU"/>
        </w:rPr>
        <w:tab/>
      </w:r>
    </w:p>
    <w:p w:rsidR="00BC6645" w:rsidRDefault="00BC6645" w:rsidP="00BC6645">
      <w:pPr>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BC6645" w:rsidRDefault="00BC6645" w:rsidP="00BC6645">
      <w:pPr>
        <w:spacing w:after="0" w:line="240" w:lineRule="auto"/>
        <w:ind w:firstLine="708"/>
        <w:jc w:val="both"/>
        <w:rPr>
          <w:rFonts w:ascii="Times New Roman" w:hAnsi="Times New Roman" w:cs="Times New Roman"/>
          <w:color w:val="000000"/>
          <w:sz w:val="28"/>
          <w:szCs w:val="28"/>
          <w:lang w:val="kk-KZ"/>
        </w:rPr>
      </w:pPr>
    </w:p>
    <w:p w:rsidR="00BC6645" w:rsidRPr="00655D48" w:rsidRDefault="00E62A21" w:rsidP="00BC66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C6645" w:rsidRPr="00655D48">
        <w:rPr>
          <w:rFonts w:ascii="Times New Roman" w:hAnsi="Times New Roman" w:cs="Times New Roman"/>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BC6645" w:rsidRPr="00655D48" w:rsidRDefault="00BC6645" w:rsidP="00BC6645">
      <w:pPr>
        <w:pStyle w:val="a3"/>
        <w:spacing w:before="0" w:after="0" w:line="240" w:lineRule="auto"/>
        <w:ind w:firstLine="709"/>
        <w:rPr>
          <w:sz w:val="28"/>
          <w:szCs w:val="28"/>
        </w:rPr>
      </w:pPr>
      <w:r w:rsidRPr="00655D48">
        <w:rPr>
          <w:sz w:val="28"/>
          <w:szCs w:val="28"/>
        </w:rPr>
        <w:t xml:space="preserve">1) </w:t>
      </w:r>
      <w:r w:rsidR="00E161AA" w:rsidRPr="00A31CE5">
        <w:rPr>
          <w:color w:val="000000"/>
          <w:sz w:val="28"/>
          <w:szCs w:val="28"/>
        </w:rPr>
        <w:t>сотрудник канцелярии услугодателя</w:t>
      </w:r>
      <w:r w:rsidRPr="00655D48">
        <w:rPr>
          <w:sz w:val="28"/>
          <w:szCs w:val="28"/>
        </w:rPr>
        <w:t>;</w:t>
      </w:r>
    </w:p>
    <w:p w:rsidR="00BC6645" w:rsidRPr="00655D48" w:rsidRDefault="00BC6645" w:rsidP="00BC6645">
      <w:pPr>
        <w:pStyle w:val="a3"/>
        <w:spacing w:before="0" w:after="0" w:line="240" w:lineRule="auto"/>
        <w:ind w:firstLine="709"/>
        <w:rPr>
          <w:sz w:val="28"/>
          <w:szCs w:val="28"/>
        </w:rPr>
      </w:pPr>
      <w:r w:rsidRPr="00655D48">
        <w:rPr>
          <w:sz w:val="28"/>
          <w:szCs w:val="28"/>
        </w:rPr>
        <w:t>2)</w:t>
      </w:r>
      <w:r>
        <w:rPr>
          <w:sz w:val="28"/>
          <w:szCs w:val="28"/>
        </w:rPr>
        <w:t xml:space="preserve"> </w:t>
      </w:r>
      <w:r w:rsidRPr="00655D48">
        <w:rPr>
          <w:sz w:val="28"/>
          <w:szCs w:val="28"/>
        </w:rPr>
        <w:t>руковод</w:t>
      </w:r>
      <w:r>
        <w:rPr>
          <w:sz w:val="28"/>
          <w:szCs w:val="28"/>
        </w:rPr>
        <w:t>итель услугодателя</w:t>
      </w:r>
      <w:r w:rsidRPr="00655D48">
        <w:rPr>
          <w:sz w:val="28"/>
          <w:szCs w:val="28"/>
        </w:rPr>
        <w:t>;</w:t>
      </w:r>
    </w:p>
    <w:p w:rsidR="00BC6645" w:rsidRPr="00655D48" w:rsidRDefault="00BC6645" w:rsidP="00BC6645">
      <w:pPr>
        <w:pStyle w:val="a3"/>
        <w:spacing w:before="0" w:after="0" w:line="240" w:lineRule="auto"/>
        <w:ind w:firstLine="709"/>
        <w:rPr>
          <w:sz w:val="28"/>
          <w:szCs w:val="28"/>
        </w:rPr>
      </w:pPr>
      <w:r w:rsidRPr="00655D48">
        <w:rPr>
          <w:sz w:val="28"/>
          <w:szCs w:val="28"/>
        </w:rPr>
        <w:t xml:space="preserve">3) ответственный исполнитель </w:t>
      </w:r>
      <w:r>
        <w:rPr>
          <w:sz w:val="28"/>
          <w:szCs w:val="28"/>
        </w:rPr>
        <w:t>услугодателя.</w:t>
      </w:r>
    </w:p>
    <w:p w:rsidR="00BC6645" w:rsidRDefault="00E62A21" w:rsidP="00BC6645">
      <w:pPr>
        <w:pStyle w:val="a3"/>
        <w:spacing w:before="0" w:after="0" w:line="240" w:lineRule="auto"/>
        <w:ind w:firstLine="709"/>
        <w:jc w:val="both"/>
        <w:rPr>
          <w:sz w:val="28"/>
          <w:szCs w:val="28"/>
        </w:rPr>
      </w:pPr>
      <w:r>
        <w:rPr>
          <w:sz w:val="28"/>
          <w:szCs w:val="28"/>
          <w:lang w:eastAsia="ru-RU"/>
        </w:rPr>
        <w:t>8</w:t>
      </w:r>
      <w:r w:rsidR="00BC6645" w:rsidRPr="00655D48">
        <w:rPr>
          <w:sz w:val="28"/>
          <w:szCs w:val="28"/>
          <w:lang w:eastAsia="ru-RU"/>
        </w:rPr>
        <w:t xml:space="preserve">. </w:t>
      </w:r>
      <w:r w:rsidR="00BC6645" w:rsidRPr="00D97CE0">
        <w:rPr>
          <w:sz w:val="28"/>
          <w:szCs w:val="28"/>
        </w:rPr>
        <w:t xml:space="preserve">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00BC6645" w:rsidRPr="00971A39">
        <w:rPr>
          <w:sz w:val="28"/>
          <w:szCs w:val="28"/>
        </w:rPr>
        <w:t xml:space="preserve">сопровождается </w:t>
      </w:r>
      <w:r w:rsidR="00BC6645">
        <w:rPr>
          <w:sz w:val="28"/>
          <w:szCs w:val="28"/>
        </w:rPr>
        <w:t>в справочнике бизнес процессов оказания государственной услуги согласно приложению к настоящему регламенту</w:t>
      </w:r>
      <w:r w:rsidR="00BC6645" w:rsidRPr="00971A39">
        <w:rPr>
          <w:sz w:val="28"/>
          <w:szCs w:val="28"/>
        </w:rPr>
        <w:t>.</w:t>
      </w:r>
    </w:p>
    <w:p w:rsidR="007842FD" w:rsidRDefault="007842FD" w:rsidP="007842FD">
      <w:pPr>
        <w:spacing w:after="0" w:line="240" w:lineRule="auto"/>
        <w:ind w:firstLine="709"/>
        <w:jc w:val="both"/>
        <w:rPr>
          <w:rFonts w:ascii="Times New Roman" w:hAnsi="Times New Roman" w:cs="Times New Roman"/>
          <w:color w:val="000000"/>
          <w:sz w:val="28"/>
          <w:szCs w:val="28"/>
        </w:rPr>
      </w:pPr>
    </w:p>
    <w:p w:rsidR="00532102" w:rsidRDefault="00532102" w:rsidP="00532102">
      <w:pPr>
        <w:spacing w:after="0" w:line="240" w:lineRule="auto"/>
        <w:jc w:val="center"/>
        <w:rPr>
          <w:rFonts w:ascii="Times New Roman" w:hAnsi="Times New Roman" w:cs="Times New Roman"/>
          <w:b/>
          <w:color w:val="000000"/>
          <w:spacing w:val="1"/>
          <w:sz w:val="28"/>
          <w:szCs w:val="28"/>
          <w:lang w:eastAsia="en-US"/>
        </w:rPr>
      </w:pPr>
      <w:r>
        <w:rPr>
          <w:rFonts w:ascii="Times New Roman" w:hAnsi="Times New Roman"/>
          <w:b/>
          <w:sz w:val="28"/>
          <w:szCs w:val="28"/>
        </w:rPr>
        <w:t xml:space="preserve">4. </w:t>
      </w:r>
      <w:r>
        <w:rPr>
          <w:rFonts w:ascii="Times New Roman" w:hAnsi="Times New Roman"/>
          <w:b/>
          <w:color w:val="000000"/>
          <w:spacing w:val="-1"/>
          <w:sz w:val="28"/>
          <w:szCs w:val="28"/>
        </w:rPr>
        <w:t xml:space="preserve">Описание порядка </w:t>
      </w:r>
      <w:r>
        <w:rPr>
          <w:rFonts w:ascii="Times New Roman" w:hAnsi="Times New Roman"/>
          <w:b/>
          <w:color w:val="000000"/>
          <w:spacing w:val="8"/>
          <w:sz w:val="28"/>
          <w:szCs w:val="28"/>
        </w:rPr>
        <w:t xml:space="preserve">взаимодействия с центром </w:t>
      </w:r>
      <w:r>
        <w:rPr>
          <w:rFonts w:ascii="Times New Roman" w:hAnsi="Times New Roman"/>
          <w:b/>
          <w:color w:val="000000"/>
          <w:spacing w:val="6"/>
          <w:sz w:val="28"/>
          <w:szCs w:val="28"/>
        </w:rPr>
        <w:t>обслуживания населения</w:t>
      </w:r>
      <w:r>
        <w:rPr>
          <w:rFonts w:ascii="Times New Roman" w:hAnsi="Times New Roman"/>
          <w:b/>
          <w:color w:val="000000"/>
          <w:sz w:val="28"/>
          <w:szCs w:val="28"/>
        </w:rPr>
        <w:t xml:space="preserve">, а также порядка использования </w:t>
      </w:r>
      <w:r>
        <w:rPr>
          <w:rFonts w:ascii="Times New Roman" w:hAnsi="Times New Roman"/>
          <w:b/>
          <w:color w:val="000000"/>
          <w:spacing w:val="7"/>
          <w:sz w:val="28"/>
          <w:szCs w:val="28"/>
        </w:rPr>
        <w:t xml:space="preserve">информационных систем в </w:t>
      </w:r>
      <w:r>
        <w:rPr>
          <w:rFonts w:ascii="Times New Roman" w:hAnsi="Times New Roman"/>
          <w:b/>
          <w:color w:val="000000"/>
          <w:sz w:val="28"/>
          <w:szCs w:val="28"/>
        </w:rPr>
        <w:t xml:space="preserve">процессе оказания </w:t>
      </w:r>
      <w:r>
        <w:rPr>
          <w:rFonts w:ascii="Times New Roman" w:hAnsi="Times New Roman"/>
          <w:b/>
          <w:color w:val="000000"/>
          <w:spacing w:val="1"/>
          <w:sz w:val="28"/>
          <w:szCs w:val="28"/>
        </w:rPr>
        <w:t>государственной услуги</w:t>
      </w:r>
    </w:p>
    <w:p w:rsidR="00532102" w:rsidRDefault="00532102" w:rsidP="00532102">
      <w:pPr>
        <w:pStyle w:val="a3"/>
        <w:spacing w:before="0" w:after="0" w:line="240" w:lineRule="auto"/>
        <w:ind w:firstLine="851"/>
        <w:jc w:val="both"/>
        <w:rPr>
          <w:sz w:val="28"/>
          <w:szCs w:val="28"/>
          <w:lang w:val="kk-KZ"/>
        </w:rPr>
      </w:pPr>
    </w:p>
    <w:p w:rsidR="00532102" w:rsidRDefault="00043092" w:rsidP="00532102">
      <w:pPr>
        <w:pStyle w:val="a3"/>
        <w:tabs>
          <w:tab w:val="center" w:pos="0"/>
          <w:tab w:val="right" w:pos="9360"/>
        </w:tabs>
        <w:spacing w:before="0" w:after="0" w:line="240" w:lineRule="auto"/>
        <w:ind w:firstLine="709"/>
        <w:jc w:val="both"/>
        <w:rPr>
          <w:sz w:val="28"/>
          <w:szCs w:val="28"/>
          <w:lang w:eastAsia="ru-RU"/>
        </w:rPr>
      </w:pPr>
      <w:r>
        <w:rPr>
          <w:sz w:val="28"/>
          <w:szCs w:val="28"/>
          <w:lang w:val="kk-KZ"/>
        </w:rPr>
        <w:t xml:space="preserve">9. </w:t>
      </w:r>
      <w:r>
        <w:rPr>
          <w:sz w:val="28"/>
          <w:szCs w:val="28"/>
        </w:rPr>
        <w:t>Г</w:t>
      </w:r>
      <w:r w:rsidR="00532102" w:rsidRPr="002024A8">
        <w:rPr>
          <w:sz w:val="28"/>
          <w:szCs w:val="28"/>
        </w:rPr>
        <w:t xml:space="preserve">осударственная услуга через </w:t>
      </w:r>
      <w:r w:rsidR="00532102">
        <w:rPr>
          <w:sz w:val="28"/>
          <w:szCs w:val="28"/>
        </w:rPr>
        <w:t>филиал Р</w:t>
      </w:r>
      <w:r w:rsidR="00532102" w:rsidRPr="002024A8">
        <w:rPr>
          <w:sz w:val="28"/>
          <w:szCs w:val="28"/>
        </w:rPr>
        <w:t>еспубликанско</w:t>
      </w:r>
      <w:r w:rsidR="00532102">
        <w:rPr>
          <w:sz w:val="28"/>
          <w:szCs w:val="28"/>
        </w:rPr>
        <w:t>го</w:t>
      </w:r>
      <w:r w:rsidR="00532102" w:rsidRPr="002024A8">
        <w:rPr>
          <w:sz w:val="28"/>
          <w:szCs w:val="28"/>
        </w:rPr>
        <w:t xml:space="preserve"> государственно</w:t>
      </w:r>
      <w:r w:rsidR="00532102">
        <w:rPr>
          <w:sz w:val="28"/>
          <w:szCs w:val="28"/>
        </w:rPr>
        <w:t>го</w:t>
      </w:r>
      <w:r w:rsidR="00532102" w:rsidRPr="002024A8">
        <w:rPr>
          <w:sz w:val="28"/>
          <w:szCs w:val="28"/>
        </w:rPr>
        <w:t xml:space="preserve"> предприяти</w:t>
      </w:r>
      <w:r w:rsidR="00532102">
        <w:rPr>
          <w:sz w:val="28"/>
          <w:szCs w:val="28"/>
        </w:rPr>
        <w:t>я</w:t>
      </w:r>
      <w:r w:rsidR="00532102" w:rsidRPr="002024A8">
        <w:rPr>
          <w:sz w:val="28"/>
          <w:szCs w:val="28"/>
        </w:rPr>
        <w:t xml:space="preserve"> на праве хозяйственного ведения «Центр обслуживания населения» и веб-портал «электронного правительства»</w:t>
      </w:r>
      <w:r>
        <w:rPr>
          <w:sz w:val="28"/>
          <w:szCs w:val="28"/>
        </w:rPr>
        <w:t xml:space="preserve"> </w:t>
      </w:r>
      <w:r w:rsidRPr="002024A8">
        <w:rPr>
          <w:sz w:val="28"/>
          <w:szCs w:val="28"/>
        </w:rPr>
        <w:t>не оказывается</w:t>
      </w:r>
      <w:r>
        <w:rPr>
          <w:sz w:val="28"/>
          <w:szCs w:val="28"/>
        </w:rPr>
        <w:t>.</w:t>
      </w:r>
    </w:p>
    <w:p w:rsidR="00404052" w:rsidRPr="00757D2E" w:rsidRDefault="00404052">
      <w:pPr>
        <w:suppressAutoHyphens w:val="0"/>
        <w:spacing w:after="0" w:line="240" w:lineRule="auto"/>
        <w:rPr>
          <w:rFonts w:ascii="Times New Roman" w:hAnsi="Times New Roman" w:cs="Times New Roman"/>
          <w:b/>
          <w:sz w:val="28"/>
          <w:szCs w:val="28"/>
          <w:lang w:eastAsia="en-US"/>
        </w:rPr>
      </w:pPr>
    </w:p>
    <w:p w:rsidR="00404052" w:rsidRDefault="00404052" w:rsidP="00404052">
      <w:pPr>
        <w:rPr>
          <w:rFonts w:ascii="Times New Roman" w:hAnsi="Times New Roman" w:cs="Times New Roman"/>
          <w:sz w:val="28"/>
          <w:szCs w:val="28"/>
          <w:lang w:val="kk-KZ" w:eastAsia="en-US"/>
        </w:rPr>
      </w:pPr>
    </w:p>
    <w:p w:rsidR="00A368CA" w:rsidRDefault="00404052" w:rsidP="00A368CA">
      <w:pPr>
        <w:tabs>
          <w:tab w:val="left" w:pos="5429"/>
        </w:tabs>
        <w:suppressAutoHyphens w:val="0"/>
        <w:spacing w:after="0" w:line="240" w:lineRule="auto"/>
        <w:rPr>
          <w:rFonts w:ascii="Times New Roman" w:hAnsi="Times New Roman"/>
          <w:sz w:val="28"/>
          <w:szCs w:val="28"/>
        </w:rPr>
      </w:pPr>
      <w:r>
        <w:rPr>
          <w:rFonts w:ascii="Times New Roman" w:hAnsi="Times New Roman" w:cs="Times New Roman"/>
          <w:sz w:val="28"/>
          <w:szCs w:val="28"/>
          <w:lang w:val="kk-KZ" w:eastAsia="en-US"/>
        </w:rPr>
        <w:br w:type="page"/>
      </w:r>
    </w:p>
    <w:tbl>
      <w:tblPr>
        <w:tblpPr w:leftFromText="180" w:rightFromText="180" w:vertAnchor="page" w:horzAnchor="margin" w:tblpY="1383"/>
        <w:tblW w:w="0" w:type="auto"/>
        <w:tblLook w:val="04A0"/>
      </w:tblPr>
      <w:tblGrid>
        <w:gridCol w:w="5040"/>
        <w:gridCol w:w="5231"/>
      </w:tblGrid>
      <w:tr w:rsidR="00A368CA" w:rsidRPr="00F87243" w:rsidTr="00175CFF">
        <w:trPr>
          <w:trHeight w:val="1973"/>
        </w:trPr>
        <w:tc>
          <w:tcPr>
            <w:tcW w:w="5040" w:type="dxa"/>
          </w:tcPr>
          <w:p w:rsidR="00A368CA" w:rsidRPr="00F87243" w:rsidRDefault="00A368CA" w:rsidP="000D0E72">
            <w:pPr>
              <w:widowControl w:val="0"/>
              <w:tabs>
                <w:tab w:val="left" w:pos="993"/>
              </w:tabs>
              <w:spacing w:after="0" w:line="240" w:lineRule="auto"/>
              <w:jc w:val="both"/>
              <w:rPr>
                <w:rFonts w:ascii="Times New Roman" w:hAnsi="Times New Roman"/>
                <w:bCs/>
                <w:sz w:val="28"/>
                <w:szCs w:val="28"/>
              </w:rPr>
            </w:pPr>
          </w:p>
        </w:tc>
        <w:tc>
          <w:tcPr>
            <w:tcW w:w="5231" w:type="dxa"/>
          </w:tcPr>
          <w:p w:rsidR="00BF041E" w:rsidRDefault="00A368CA" w:rsidP="000D0E72">
            <w:pPr>
              <w:pStyle w:val="af0"/>
              <w:spacing w:after="0"/>
              <w:jc w:val="center"/>
              <w:rPr>
                <w:rFonts w:cs="Times New Roman"/>
                <w:sz w:val="28"/>
                <w:szCs w:val="28"/>
              </w:rPr>
            </w:pPr>
            <w:r w:rsidRPr="00F87243">
              <w:rPr>
                <w:rFonts w:cs="Times New Roman"/>
                <w:sz w:val="28"/>
                <w:szCs w:val="28"/>
              </w:rPr>
              <w:t xml:space="preserve">Приложение </w:t>
            </w:r>
          </w:p>
          <w:p w:rsidR="00A368CA" w:rsidRPr="00F87243" w:rsidRDefault="00A368CA" w:rsidP="00010DBF">
            <w:pPr>
              <w:pStyle w:val="af0"/>
              <w:spacing w:after="0"/>
              <w:jc w:val="center"/>
              <w:rPr>
                <w:bCs/>
                <w:sz w:val="28"/>
                <w:szCs w:val="28"/>
              </w:rPr>
            </w:pPr>
            <w:r w:rsidRPr="00F87243">
              <w:rPr>
                <w:sz w:val="28"/>
                <w:szCs w:val="28"/>
              </w:rPr>
              <w:t xml:space="preserve">к </w:t>
            </w:r>
            <w:r w:rsidRPr="003B3D31">
              <w:rPr>
                <w:rFonts w:cs="Times New Roman"/>
                <w:sz w:val="28"/>
                <w:szCs w:val="28"/>
              </w:rPr>
              <w:t>регламенту государственной услуги</w:t>
            </w:r>
            <w:r w:rsidRPr="003B3D31">
              <w:rPr>
                <w:rFonts w:cs="Times New Roman"/>
                <w:sz w:val="28"/>
                <w:szCs w:val="28"/>
              </w:rPr>
              <w:br/>
              <w:t>«</w:t>
            </w:r>
            <w:r w:rsidR="008E49C8">
              <w:rPr>
                <w:rFonts w:cs="Times New Roman"/>
                <w:sz w:val="28"/>
                <w:szCs w:val="28"/>
              </w:rPr>
              <w:t>Выдача справки лицам, не завершившим техническое</w:t>
            </w:r>
            <w:r w:rsidRPr="003B3D31">
              <w:rPr>
                <w:rFonts w:cs="Times New Roman"/>
                <w:iCs/>
                <w:sz w:val="28"/>
                <w:szCs w:val="28"/>
              </w:rPr>
              <w:t xml:space="preserve"> и профессиональн</w:t>
            </w:r>
            <w:r w:rsidR="008E49C8">
              <w:rPr>
                <w:rFonts w:cs="Times New Roman"/>
                <w:iCs/>
                <w:sz w:val="28"/>
                <w:szCs w:val="28"/>
              </w:rPr>
              <w:t>ое, послесреднее</w:t>
            </w:r>
            <w:r w:rsidRPr="003B3D31">
              <w:rPr>
                <w:rFonts w:cs="Times New Roman"/>
                <w:iCs/>
                <w:sz w:val="28"/>
                <w:szCs w:val="28"/>
              </w:rPr>
              <w:t xml:space="preserve"> образовани</w:t>
            </w:r>
            <w:r w:rsidR="00010DBF">
              <w:rPr>
                <w:rFonts w:cs="Times New Roman"/>
                <w:iCs/>
                <w:sz w:val="28"/>
                <w:szCs w:val="28"/>
              </w:rPr>
              <w:t>е</w:t>
            </w:r>
            <w:r w:rsidRPr="00D66D04">
              <w:rPr>
                <w:sz w:val="28"/>
                <w:szCs w:val="28"/>
              </w:rPr>
              <w:t>»</w:t>
            </w:r>
          </w:p>
        </w:tc>
      </w:tr>
    </w:tbl>
    <w:p w:rsidR="00A368CA" w:rsidRPr="002042DC" w:rsidRDefault="00A368CA" w:rsidP="00A368CA">
      <w:pPr>
        <w:jc w:val="center"/>
        <w:rPr>
          <w:rFonts w:ascii="Times New Roman" w:hAnsi="Times New Roman"/>
          <w:b/>
          <w:sz w:val="24"/>
          <w:szCs w:val="24"/>
        </w:rPr>
      </w:pPr>
    </w:p>
    <w:p w:rsidR="00175CFF" w:rsidRDefault="00175CFF" w:rsidP="00A368CA">
      <w:pPr>
        <w:spacing w:after="0" w:line="240" w:lineRule="auto"/>
        <w:jc w:val="center"/>
        <w:rPr>
          <w:rFonts w:ascii="Times New Roman" w:hAnsi="Times New Roman" w:cs="Times New Roman"/>
          <w:b/>
          <w:sz w:val="28"/>
          <w:szCs w:val="28"/>
        </w:rPr>
      </w:pPr>
    </w:p>
    <w:p w:rsidR="00A368CA" w:rsidRPr="00920632" w:rsidRDefault="00A368CA" w:rsidP="00A368CA">
      <w:pPr>
        <w:spacing w:after="0" w:line="240" w:lineRule="auto"/>
        <w:jc w:val="center"/>
        <w:rPr>
          <w:rFonts w:ascii="Times New Roman" w:hAnsi="Times New Roman" w:cs="Times New Roman"/>
          <w:b/>
          <w:sz w:val="28"/>
          <w:szCs w:val="28"/>
        </w:rPr>
      </w:pPr>
      <w:r w:rsidRPr="00920632">
        <w:rPr>
          <w:rFonts w:ascii="Times New Roman" w:hAnsi="Times New Roman" w:cs="Times New Roman"/>
          <w:b/>
          <w:sz w:val="28"/>
          <w:szCs w:val="28"/>
        </w:rPr>
        <w:t>Справочник бизнес-процессов оказания государственной услуги</w:t>
      </w:r>
    </w:p>
    <w:p w:rsidR="00A368CA" w:rsidRPr="003B3D31" w:rsidRDefault="00A368CA" w:rsidP="00A368CA">
      <w:pPr>
        <w:spacing w:after="0" w:line="240" w:lineRule="auto"/>
        <w:jc w:val="center"/>
        <w:rPr>
          <w:rFonts w:ascii="Times New Roman" w:hAnsi="Times New Roman" w:cs="Times New Roman"/>
          <w:b/>
          <w:sz w:val="24"/>
          <w:szCs w:val="24"/>
        </w:rPr>
      </w:pPr>
      <w:r w:rsidRPr="003122EB">
        <w:rPr>
          <w:rFonts w:ascii="Times New Roman" w:hAnsi="Times New Roman" w:cs="Times New Roman"/>
          <w:b/>
          <w:iCs/>
          <w:sz w:val="28"/>
          <w:szCs w:val="28"/>
        </w:rPr>
        <w:t>«</w:t>
      </w:r>
      <w:r w:rsidR="003122EB" w:rsidRPr="003122EB">
        <w:rPr>
          <w:rFonts w:ascii="Times New Roman" w:hAnsi="Times New Roman" w:cs="Times New Roman"/>
          <w:b/>
          <w:iCs/>
          <w:sz w:val="28"/>
          <w:szCs w:val="28"/>
        </w:rPr>
        <w:t xml:space="preserve">Выдача справки лицам, не завершившим </w:t>
      </w:r>
      <w:r w:rsidRPr="003B3D31">
        <w:rPr>
          <w:rFonts w:ascii="Times New Roman" w:hAnsi="Times New Roman" w:cs="Times New Roman"/>
          <w:b/>
          <w:iCs/>
          <w:sz w:val="28"/>
          <w:szCs w:val="28"/>
        </w:rPr>
        <w:t>техническо</w:t>
      </w:r>
      <w:r w:rsidR="003122EB">
        <w:rPr>
          <w:rFonts w:ascii="Times New Roman" w:hAnsi="Times New Roman" w:cs="Times New Roman"/>
          <w:b/>
          <w:iCs/>
          <w:sz w:val="28"/>
          <w:szCs w:val="28"/>
        </w:rPr>
        <w:t>е</w:t>
      </w:r>
      <w:r w:rsidRPr="003B3D31">
        <w:rPr>
          <w:rFonts w:ascii="Times New Roman" w:hAnsi="Times New Roman" w:cs="Times New Roman"/>
          <w:b/>
          <w:iCs/>
          <w:sz w:val="28"/>
          <w:szCs w:val="28"/>
        </w:rPr>
        <w:t xml:space="preserve"> и профессионально</w:t>
      </w:r>
      <w:r w:rsidR="003122EB">
        <w:rPr>
          <w:rFonts w:ascii="Times New Roman" w:hAnsi="Times New Roman" w:cs="Times New Roman"/>
          <w:b/>
          <w:iCs/>
          <w:sz w:val="28"/>
          <w:szCs w:val="28"/>
        </w:rPr>
        <w:t>е, послесреднее</w:t>
      </w:r>
      <w:r w:rsidRPr="003B3D31">
        <w:rPr>
          <w:rFonts w:ascii="Times New Roman" w:hAnsi="Times New Roman" w:cs="Times New Roman"/>
          <w:b/>
          <w:iCs/>
          <w:sz w:val="28"/>
          <w:szCs w:val="28"/>
        </w:rPr>
        <w:t xml:space="preserve"> образовани</w:t>
      </w:r>
      <w:r w:rsidR="00010DBF">
        <w:rPr>
          <w:rFonts w:ascii="Times New Roman" w:hAnsi="Times New Roman" w:cs="Times New Roman"/>
          <w:b/>
          <w:iCs/>
          <w:sz w:val="28"/>
          <w:szCs w:val="28"/>
        </w:rPr>
        <w:t>е</w:t>
      </w:r>
      <w:r w:rsidRPr="003B3D31">
        <w:rPr>
          <w:rFonts w:ascii="Times New Roman" w:hAnsi="Times New Roman" w:cs="Times New Roman"/>
          <w:b/>
          <w:sz w:val="24"/>
          <w:szCs w:val="24"/>
        </w:rPr>
        <w:t>»</w:t>
      </w:r>
    </w:p>
    <w:p w:rsidR="00A368CA" w:rsidRPr="002042DC" w:rsidRDefault="00A368CA" w:rsidP="00A368CA">
      <w:pPr>
        <w:spacing w:after="0" w:line="240" w:lineRule="auto"/>
        <w:jc w:val="center"/>
        <w:rPr>
          <w:rFonts w:ascii="Times New Roman" w:hAnsi="Times New Roman"/>
          <w:b/>
          <w:sz w:val="24"/>
          <w:szCs w:val="24"/>
        </w:rPr>
      </w:pPr>
    </w:p>
    <w:p w:rsidR="00A368CA" w:rsidRPr="00844B4D" w:rsidRDefault="007B7301" w:rsidP="00A368CA">
      <w:pPr>
        <w:spacing w:after="0" w:line="240" w:lineRule="auto"/>
        <w:jc w:val="center"/>
        <w:rPr>
          <w:rFonts w:ascii="Times New Roman" w:hAnsi="Times New Roman"/>
          <w:b/>
          <w:sz w:val="24"/>
          <w:szCs w:val="24"/>
        </w:rPr>
      </w:pPr>
      <w:r w:rsidRPr="007B7301">
        <w:rPr>
          <w:rFonts w:ascii="Times New Roman" w:hAnsi="Times New Roman"/>
          <w:noProof/>
          <w:sz w:val="28"/>
          <w:szCs w:val="28"/>
        </w:rPr>
        <w:pict>
          <v:roundrect id="_x0000_s1026" style="position:absolute;left:0;text-align:left;margin-left:2.55pt;margin-top:1.6pt;width:115.5pt;height:59.15pt;z-index:251648512" arcsize="10923f">
            <v:textbox style="mso-next-textbox:#_x0000_s1026">
              <w:txbxContent>
                <w:p w:rsidR="00A368CA" w:rsidRDefault="00A368CA" w:rsidP="00A368CA">
                  <w:pPr>
                    <w:spacing w:after="0" w:line="240" w:lineRule="auto"/>
                    <w:rPr>
                      <w:rFonts w:ascii="Times New Roman" w:hAnsi="Times New Roman"/>
                      <w:sz w:val="24"/>
                      <w:szCs w:val="24"/>
                    </w:rPr>
                  </w:pPr>
                </w:p>
                <w:p w:rsidR="00A368CA" w:rsidRPr="001D475C" w:rsidRDefault="00A368CA" w:rsidP="00A368CA">
                  <w:pPr>
                    <w:spacing w:after="0" w:line="240" w:lineRule="auto"/>
                    <w:rPr>
                      <w:rFonts w:ascii="Times New Roman" w:hAnsi="Times New Roman"/>
                      <w:sz w:val="20"/>
                      <w:szCs w:val="20"/>
                    </w:rPr>
                  </w:pPr>
                  <w:r>
                    <w:rPr>
                      <w:rFonts w:ascii="Times New Roman" w:hAnsi="Times New Roman"/>
                      <w:sz w:val="20"/>
                      <w:szCs w:val="20"/>
                    </w:rPr>
                    <w:t>У</w:t>
                  </w:r>
                  <w:r w:rsidRPr="001D475C">
                    <w:rPr>
                      <w:rFonts w:ascii="Times New Roman" w:hAnsi="Times New Roman"/>
                      <w:sz w:val="20"/>
                      <w:szCs w:val="20"/>
                    </w:rPr>
                    <w:t>слугополучатель</w:t>
                  </w:r>
                </w:p>
              </w:txbxContent>
            </v:textbox>
          </v:roundrect>
        </w:pict>
      </w:r>
      <w:r>
        <w:rPr>
          <w:rFonts w:ascii="Times New Roman" w:hAnsi="Times New Roman"/>
          <w:b/>
          <w:noProof/>
          <w:sz w:val="24"/>
          <w:szCs w:val="24"/>
          <w:lang w:eastAsia="ru-RU"/>
        </w:rPr>
        <w:pict>
          <v:roundrect id="_x0000_s1042" style="position:absolute;left:0;text-align:left;margin-left:371.2pt;margin-top:1.6pt;width:104.4pt;height:59.15pt;z-index:251662848" arcsize="10923f">
            <v:textbox style="mso-next-textbox:#_x0000_s1042">
              <w:txbxContent>
                <w:p w:rsidR="00A368CA" w:rsidRPr="00DF044C" w:rsidRDefault="00A368CA" w:rsidP="00A368CA">
                  <w:pPr>
                    <w:spacing w:after="0" w:line="240" w:lineRule="auto"/>
                    <w:jc w:val="center"/>
                    <w:rPr>
                      <w:rFonts w:ascii="Times New Roman" w:hAnsi="Times New Roman"/>
                      <w:sz w:val="20"/>
                      <w:szCs w:val="20"/>
                    </w:rPr>
                  </w:pPr>
                  <w:r>
                    <w:rPr>
                      <w:rFonts w:ascii="Times New Roman" w:hAnsi="Times New Roman"/>
                      <w:sz w:val="20"/>
                      <w:szCs w:val="20"/>
                    </w:rPr>
                    <w:t>О</w:t>
                  </w:r>
                  <w:r w:rsidRPr="00DF044C">
                    <w:rPr>
                      <w:rFonts w:ascii="Times New Roman" w:hAnsi="Times New Roman"/>
                      <w:sz w:val="20"/>
                      <w:szCs w:val="20"/>
                    </w:rPr>
                    <w:t>тветственный исп</w:t>
                  </w:r>
                  <w:r>
                    <w:rPr>
                      <w:rFonts w:ascii="Times New Roman" w:hAnsi="Times New Roman"/>
                      <w:sz w:val="20"/>
                      <w:szCs w:val="20"/>
                    </w:rPr>
                    <w:t>о</w:t>
                  </w:r>
                  <w:r w:rsidRPr="00DF044C">
                    <w:rPr>
                      <w:rFonts w:ascii="Times New Roman" w:hAnsi="Times New Roman"/>
                      <w:sz w:val="20"/>
                      <w:szCs w:val="20"/>
                    </w:rPr>
                    <w:t>лнитель услуго</w:t>
                  </w:r>
                  <w:r>
                    <w:rPr>
                      <w:rFonts w:ascii="Times New Roman" w:hAnsi="Times New Roman"/>
                      <w:sz w:val="20"/>
                      <w:szCs w:val="20"/>
                    </w:rPr>
                    <w:t>д</w:t>
                  </w:r>
                  <w:r w:rsidRPr="00DF044C">
                    <w:rPr>
                      <w:rFonts w:ascii="Times New Roman" w:hAnsi="Times New Roman"/>
                      <w:sz w:val="20"/>
                      <w:szCs w:val="20"/>
                    </w:rPr>
                    <w:t>ателя</w:t>
                  </w:r>
                </w:p>
              </w:txbxContent>
            </v:textbox>
          </v:roundrect>
        </w:pict>
      </w:r>
      <w:r>
        <w:rPr>
          <w:rFonts w:ascii="Times New Roman" w:hAnsi="Times New Roman"/>
          <w:b/>
          <w:noProof/>
          <w:sz w:val="24"/>
          <w:szCs w:val="24"/>
        </w:rPr>
        <w:pict>
          <v:roundrect id="_x0000_s1028" style="position:absolute;left:0;text-align:left;margin-left:246.9pt;margin-top:1.6pt;width:124.3pt;height:59.15pt;z-index:251650560" arcsize="10923f">
            <v:textbox style="mso-next-textbox:#_x0000_s1028">
              <w:txbxContent>
                <w:p w:rsidR="00A368CA" w:rsidRPr="001D475C" w:rsidRDefault="00A368CA" w:rsidP="00A368CA">
                  <w:pPr>
                    <w:spacing w:after="0" w:line="240" w:lineRule="auto"/>
                    <w:jc w:val="center"/>
                    <w:rPr>
                      <w:rFonts w:ascii="Times New Roman" w:hAnsi="Times New Roman"/>
                      <w:sz w:val="20"/>
                      <w:szCs w:val="20"/>
                    </w:rPr>
                  </w:pPr>
                  <w:r>
                    <w:rPr>
                      <w:rFonts w:ascii="Times New Roman" w:hAnsi="Times New Roman"/>
                      <w:sz w:val="20"/>
                      <w:szCs w:val="20"/>
                    </w:rPr>
                    <w:t>Р</w:t>
                  </w:r>
                  <w:r w:rsidRPr="001D475C">
                    <w:rPr>
                      <w:rFonts w:ascii="Times New Roman" w:hAnsi="Times New Roman"/>
                      <w:sz w:val="20"/>
                      <w:szCs w:val="20"/>
                    </w:rPr>
                    <w:t xml:space="preserve">уководитель </w:t>
                  </w:r>
                </w:p>
                <w:p w:rsidR="00A368CA" w:rsidRPr="001D475C" w:rsidRDefault="00A368CA" w:rsidP="00A368CA">
                  <w:pPr>
                    <w:spacing w:after="0" w:line="240" w:lineRule="auto"/>
                    <w:jc w:val="center"/>
                    <w:rPr>
                      <w:rFonts w:ascii="Times New Roman" w:hAnsi="Times New Roman"/>
                      <w:sz w:val="20"/>
                      <w:szCs w:val="20"/>
                    </w:rPr>
                  </w:pPr>
                  <w:r w:rsidRPr="001D475C">
                    <w:rPr>
                      <w:rFonts w:ascii="Times New Roman" w:hAnsi="Times New Roman"/>
                      <w:sz w:val="20"/>
                      <w:szCs w:val="20"/>
                    </w:rPr>
                    <w:t>услугодателя</w:t>
                  </w:r>
                </w:p>
              </w:txbxContent>
            </v:textbox>
          </v:roundrect>
        </w:pict>
      </w:r>
      <w:r w:rsidRPr="007B7301">
        <w:rPr>
          <w:rFonts w:ascii="Times New Roman" w:hAnsi="Times New Roman"/>
          <w:b/>
          <w:noProof/>
          <w:sz w:val="28"/>
          <w:szCs w:val="28"/>
        </w:rPr>
        <w:pict>
          <v:roundrect id="_x0000_s1027" style="position:absolute;left:0;text-align:left;margin-left:118.85pt;margin-top:1.6pt;width:128.05pt;height:59.15pt;z-index:251649536" arcsize="10923f">
            <v:textbox style="mso-next-textbox:#_x0000_s1027">
              <w:txbxContent>
                <w:p w:rsidR="00A368CA" w:rsidRPr="00BF041E" w:rsidRDefault="00BF041E" w:rsidP="00BF041E">
                  <w:pPr>
                    <w:spacing w:after="0" w:line="240" w:lineRule="auto"/>
                    <w:jc w:val="center"/>
                    <w:rPr>
                      <w:rFonts w:ascii="Times New Roman" w:hAnsi="Times New Roman"/>
                      <w:sz w:val="20"/>
                      <w:szCs w:val="20"/>
                    </w:rPr>
                  </w:pPr>
                  <w:r>
                    <w:rPr>
                      <w:rFonts w:ascii="Times New Roman" w:hAnsi="Times New Roman" w:cs="Times New Roman"/>
                      <w:color w:val="000000"/>
                      <w:sz w:val="20"/>
                      <w:szCs w:val="20"/>
                    </w:rPr>
                    <w:t>С</w:t>
                  </w:r>
                  <w:r w:rsidRPr="00BF041E">
                    <w:rPr>
                      <w:rFonts w:ascii="Times New Roman" w:hAnsi="Times New Roman" w:cs="Times New Roman"/>
                      <w:color w:val="000000"/>
                      <w:sz w:val="20"/>
                      <w:szCs w:val="20"/>
                    </w:rPr>
                    <w:t>отрудник канцелярии услугодателя</w:t>
                  </w:r>
                </w:p>
              </w:txbxContent>
            </v:textbox>
          </v:roundrect>
        </w:pict>
      </w:r>
      <w:r w:rsidR="00A368CA" w:rsidRPr="00844B4D">
        <w:rPr>
          <w:rFonts w:ascii="Times New Roman" w:hAnsi="Times New Roman"/>
          <w:b/>
          <w:sz w:val="24"/>
          <w:szCs w:val="24"/>
        </w:rPr>
        <w:t xml:space="preserve"> </w:t>
      </w:r>
    </w:p>
    <w:p w:rsidR="00A368CA" w:rsidRDefault="00A368CA" w:rsidP="00A368CA">
      <w:pPr>
        <w:spacing w:after="0" w:line="240" w:lineRule="auto"/>
        <w:ind w:firstLine="567"/>
        <w:jc w:val="both"/>
        <w:rPr>
          <w:rFonts w:ascii="Times New Roman" w:hAnsi="Times New Roman"/>
          <w:sz w:val="28"/>
          <w:szCs w:val="28"/>
        </w:rPr>
      </w:pPr>
    </w:p>
    <w:p w:rsidR="00A368CA" w:rsidRDefault="00A368CA" w:rsidP="00A368CA">
      <w:pPr>
        <w:spacing w:after="0" w:line="240" w:lineRule="auto"/>
        <w:ind w:firstLine="567"/>
        <w:jc w:val="both"/>
        <w:rPr>
          <w:rFonts w:ascii="Times New Roman" w:hAnsi="Times New Roman"/>
          <w:sz w:val="28"/>
          <w:szCs w:val="28"/>
        </w:rPr>
      </w:pPr>
    </w:p>
    <w:p w:rsidR="00A368CA" w:rsidRDefault="007B7301" w:rsidP="00A368CA">
      <w:pPr>
        <w:spacing w:after="0" w:line="240" w:lineRule="auto"/>
        <w:ind w:firstLine="567"/>
        <w:jc w:val="both"/>
        <w:rPr>
          <w:rFonts w:ascii="Times New Roman" w:hAnsi="Times New Roman"/>
          <w:sz w:val="28"/>
          <w:szCs w:val="28"/>
        </w:rPr>
      </w:pPr>
      <w:r>
        <w:rPr>
          <w:rFonts w:ascii="Times New Roman" w:hAnsi="Times New Roman"/>
          <w:noProof/>
          <w:sz w:val="28"/>
          <w:szCs w:val="28"/>
        </w:rPr>
        <w:pict>
          <v:roundrect id="_x0000_s1029" style="position:absolute;left:0;text-align:left;margin-left:2.55pt;margin-top:14.75pt;width:115.5pt;height:303pt;z-index:251651584" arcsize="10923f"/>
        </w:pict>
      </w:r>
      <w:r>
        <w:rPr>
          <w:rFonts w:ascii="Times New Roman" w:hAnsi="Times New Roman"/>
          <w:noProof/>
          <w:sz w:val="28"/>
          <w:szCs w:val="28"/>
          <w:lang w:eastAsia="ru-RU"/>
        </w:rPr>
        <w:pict>
          <v:roundrect id="_x0000_s1043" style="position:absolute;left:0;text-align:left;margin-left:371.2pt;margin-top:14.75pt;width:104.4pt;height:297.95pt;z-index:251663872" arcsize="10923f">
            <v:textbox style="mso-next-textbox:#_x0000_s1043">
              <w:txbxContent>
                <w:p w:rsidR="00A368CA" w:rsidRDefault="00A368CA" w:rsidP="00A368CA"/>
                <w:p w:rsidR="00A368CA" w:rsidRDefault="00A368CA" w:rsidP="00A368CA"/>
                <w:p w:rsidR="00A368CA" w:rsidRDefault="00A368CA" w:rsidP="00A368CA"/>
                <w:p w:rsidR="00A368CA" w:rsidRDefault="00A368CA" w:rsidP="00A368CA"/>
                <w:p w:rsidR="00A368CA" w:rsidRDefault="00A368CA" w:rsidP="00A368CA">
                  <w:pPr>
                    <w:spacing w:after="0" w:line="240" w:lineRule="auto"/>
                  </w:pPr>
                </w:p>
                <w:p w:rsidR="00A368CA" w:rsidRPr="009155EA" w:rsidRDefault="00A368CA" w:rsidP="00A368CA">
                  <w:pPr>
                    <w:spacing w:after="0" w:line="240" w:lineRule="auto"/>
                    <w:rPr>
                      <w:rFonts w:ascii="Times New Roman" w:hAnsi="Times New Roman"/>
                      <w:sz w:val="20"/>
                      <w:szCs w:val="20"/>
                    </w:rPr>
                  </w:pPr>
                  <w:r w:rsidRPr="009155EA">
                    <w:rPr>
                      <w:rFonts w:ascii="Times New Roman" w:hAnsi="Times New Roman"/>
                      <w:sz w:val="20"/>
                      <w:szCs w:val="20"/>
                    </w:rPr>
                    <w:t xml:space="preserve">                 </w:t>
                  </w:r>
                </w:p>
                <w:p w:rsidR="00A368CA" w:rsidRDefault="00A368CA" w:rsidP="00A368CA"/>
                <w:p w:rsidR="00A368CA" w:rsidRDefault="00A368CA" w:rsidP="00A368CA"/>
                <w:p w:rsidR="00A368CA" w:rsidRDefault="00A368CA" w:rsidP="00A368CA"/>
                <w:p w:rsidR="00A368CA" w:rsidRDefault="00A368CA" w:rsidP="00A368CA"/>
              </w:txbxContent>
            </v:textbox>
          </v:roundrect>
        </w:pict>
      </w:r>
      <w:r>
        <w:rPr>
          <w:rFonts w:ascii="Times New Roman" w:hAnsi="Times New Roman"/>
          <w:noProof/>
          <w:sz w:val="28"/>
          <w:szCs w:val="28"/>
        </w:rPr>
        <w:pict>
          <v:roundrect id="_x0000_s1031" style="position:absolute;left:0;text-align:left;margin-left:256.7pt;margin-top:14.75pt;width:114.5pt;height:297.95pt;z-index:251653632" arcsize="10923f">
            <v:textbox style="mso-next-textbox:#_x0000_s1031">
              <w:txbxContent>
                <w:p w:rsidR="00A368CA" w:rsidRDefault="00A368CA" w:rsidP="00A368CA"/>
                <w:p w:rsidR="00A368CA" w:rsidRDefault="00A368CA" w:rsidP="00A368CA"/>
                <w:p w:rsidR="00A368CA" w:rsidRDefault="00A368CA" w:rsidP="00A368CA"/>
                <w:p w:rsidR="00A368CA" w:rsidRDefault="00A368CA" w:rsidP="00A368CA"/>
                <w:p w:rsidR="00A368CA" w:rsidRDefault="00A368CA" w:rsidP="00A368CA">
                  <w:pPr>
                    <w:spacing w:after="0" w:line="240" w:lineRule="auto"/>
                  </w:pPr>
                </w:p>
                <w:p w:rsidR="00A368CA" w:rsidRPr="009155EA" w:rsidRDefault="00A368CA" w:rsidP="00A368CA">
                  <w:pPr>
                    <w:spacing w:after="0" w:line="240" w:lineRule="auto"/>
                    <w:rPr>
                      <w:rFonts w:ascii="Times New Roman" w:hAnsi="Times New Roman"/>
                      <w:sz w:val="20"/>
                      <w:szCs w:val="20"/>
                    </w:rPr>
                  </w:pPr>
                  <w:r>
                    <w:rPr>
                      <w:rFonts w:ascii="Times New Roman" w:hAnsi="Times New Roman"/>
                      <w:sz w:val="24"/>
                      <w:szCs w:val="24"/>
                    </w:rPr>
                    <w:t xml:space="preserve">             </w:t>
                  </w:r>
                </w:p>
                <w:p w:rsidR="00A368CA" w:rsidRDefault="00A368CA" w:rsidP="00A368CA"/>
                <w:p w:rsidR="00A368CA" w:rsidRDefault="00A368CA" w:rsidP="00A368CA"/>
                <w:p w:rsidR="00A368CA" w:rsidRDefault="00A368CA" w:rsidP="00A368CA"/>
                <w:p w:rsidR="00A368CA" w:rsidRDefault="00A368CA" w:rsidP="00A368CA">
                  <w:pPr>
                    <w:spacing w:after="0" w:line="240" w:lineRule="auto"/>
                  </w:pPr>
                </w:p>
                <w:p w:rsidR="00A368CA" w:rsidRDefault="00A368CA" w:rsidP="00A368CA">
                  <w:pPr>
                    <w:spacing w:after="0" w:line="240" w:lineRule="auto"/>
                  </w:pPr>
                </w:p>
                <w:p w:rsidR="00A368CA" w:rsidRDefault="00A368CA" w:rsidP="00A368CA">
                  <w:pPr>
                    <w:spacing w:after="0" w:line="240" w:lineRule="auto"/>
                  </w:pPr>
                </w:p>
                <w:p w:rsidR="00A368CA" w:rsidRDefault="00A368CA" w:rsidP="00A368CA">
                  <w:pPr>
                    <w:spacing w:after="0" w:line="240" w:lineRule="auto"/>
                    <w:rPr>
                      <w:rFonts w:ascii="Times New Roman" w:hAnsi="Times New Roman"/>
                      <w:sz w:val="20"/>
                      <w:szCs w:val="20"/>
                    </w:rPr>
                  </w:pPr>
                </w:p>
                <w:p w:rsidR="00A368CA" w:rsidRDefault="00A368CA" w:rsidP="00A368CA">
                  <w:pPr>
                    <w:spacing w:after="0" w:line="240" w:lineRule="auto"/>
                  </w:pPr>
                  <w:r>
                    <w:rPr>
                      <w:rFonts w:ascii="Times New Roman" w:hAnsi="Times New Roman"/>
                      <w:sz w:val="20"/>
                      <w:szCs w:val="20"/>
                    </w:rPr>
                    <w:t xml:space="preserve">               </w:t>
                  </w:r>
                </w:p>
              </w:txbxContent>
            </v:textbox>
          </v:roundrect>
        </w:pict>
      </w:r>
      <w:r>
        <w:rPr>
          <w:rFonts w:ascii="Times New Roman" w:hAnsi="Times New Roman"/>
          <w:noProof/>
          <w:sz w:val="28"/>
          <w:szCs w:val="28"/>
        </w:rPr>
        <w:pict>
          <v:roundrect id="_x0000_s1030" style="position:absolute;left:0;text-align:left;margin-left:118.85pt;margin-top:14.75pt;width:131.65pt;height:303pt;z-index:251652608" arcsize="10923f">
            <v:textbox style="mso-next-textbox:#_x0000_s1030">
              <w:txbxContent>
                <w:p w:rsidR="00A368CA" w:rsidRDefault="00A368CA" w:rsidP="00A368CA"/>
                <w:p w:rsidR="00A368CA" w:rsidRDefault="00A368CA" w:rsidP="00A368CA"/>
                <w:p w:rsidR="00A368CA" w:rsidRDefault="00A368CA" w:rsidP="00A368CA"/>
                <w:p w:rsidR="00A368CA" w:rsidRDefault="00A368CA" w:rsidP="00A368CA"/>
                <w:p w:rsidR="00A368CA" w:rsidRDefault="00A368CA" w:rsidP="00A368CA">
                  <w:pPr>
                    <w:spacing w:after="0" w:line="240" w:lineRule="auto"/>
                    <w:rPr>
                      <w:rFonts w:ascii="Times New Roman" w:hAnsi="Times New Roman"/>
                      <w:sz w:val="24"/>
                      <w:szCs w:val="24"/>
                    </w:rPr>
                  </w:pPr>
                </w:p>
                <w:p w:rsidR="00A368CA" w:rsidRPr="009155EA" w:rsidRDefault="00A368CA" w:rsidP="00A368CA">
                  <w:pPr>
                    <w:spacing w:after="0" w:line="240" w:lineRule="auto"/>
                    <w:rPr>
                      <w:rFonts w:ascii="Times New Roman" w:hAnsi="Times New Roman"/>
                      <w:sz w:val="20"/>
                      <w:szCs w:val="20"/>
                    </w:rPr>
                  </w:pPr>
                  <w:r>
                    <w:rPr>
                      <w:rFonts w:ascii="Times New Roman" w:hAnsi="Times New Roman"/>
                      <w:sz w:val="24"/>
                      <w:szCs w:val="24"/>
                    </w:rPr>
                    <w:t xml:space="preserve"> </w:t>
                  </w:r>
                  <w:r w:rsidRPr="001659DB">
                    <w:rPr>
                      <w:rFonts w:ascii="Times New Roman" w:hAnsi="Times New Roman"/>
                      <w:sz w:val="24"/>
                      <w:szCs w:val="24"/>
                    </w:rPr>
                    <w:t xml:space="preserve">                </w:t>
                  </w: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p>
                <w:p w:rsidR="00A368CA" w:rsidRDefault="00A368CA" w:rsidP="00A368CA">
                  <w:pPr>
                    <w:spacing w:after="0" w:line="240" w:lineRule="auto"/>
                    <w:rPr>
                      <w:rFonts w:ascii="Times New Roman" w:hAnsi="Times New Roman"/>
                      <w:sz w:val="24"/>
                      <w:szCs w:val="24"/>
                    </w:rPr>
                  </w:pPr>
                  <w:r>
                    <w:rPr>
                      <w:rFonts w:ascii="Times New Roman" w:hAnsi="Times New Roman"/>
                      <w:sz w:val="24"/>
                      <w:szCs w:val="24"/>
                    </w:rPr>
                    <w:t xml:space="preserve">                   </w:t>
                  </w:r>
                </w:p>
                <w:p w:rsidR="00A368CA" w:rsidRDefault="00A368CA" w:rsidP="00A368CA">
                  <w:pPr>
                    <w:spacing w:after="0" w:line="240" w:lineRule="auto"/>
                    <w:rPr>
                      <w:rFonts w:ascii="Times New Roman" w:hAnsi="Times New Roman"/>
                      <w:sz w:val="24"/>
                      <w:szCs w:val="24"/>
                    </w:rPr>
                  </w:pPr>
                  <w:r>
                    <w:rPr>
                      <w:rFonts w:ascii="Times New Roman" w:hAnsi="Times New Roman"/>
                      <w:sz w:val="24"/>
                      <w:szCs w:val="24"/>
                    </w:rPr>
                    <w:t xml:space="preserve">                  </w:t>
                  </w:r>
                </w:p>
                <w:p w:rsidR="00A368CA" w:rsidRPr="00364326" w:rsidRDefault="00A368CA" w:rsidP="00A368CA">
                  <w:pPr>
                    <w:spacing w:after="0" w:line="240" w:lineRule="auto"/>
                    <w:rPr>
                      <w:rFonts w:ascii="Times New Roman" w:hAnsi="Times New Roman"/>
                      <w:sz w:val="20"/>
                      <w:szCs w:val="20"/>
                    </w:rPr>
                  </w:pPr>
                  <w:r>
                    <w:rPr>
                      <w:rFonts w:ascii="Times New Roman" w:hAnsi="Times New Roman"/>
                      <w:sz w:val="24"/>
                      <w:szCs w:val="24"/>
                    </w:rPr>
                    <w:t xml:space="preserve">                  </w:t>
                  </w:r>
                </w:p>
              </w:txbxContent>
            </v:textbox>
          </v:roundrect>
        </w:pict>
      </w:r>
    </w:p>
    <w:p w:rsidR="00A368CA" w:rsidRDefault="007B7301" w:rsidP="00A368CA">
      <w:pPr>
        <w:spacing w:after="0" w:line="240" w:lineRule="auto"/>
        <w:ind w:firstLine="567"/>
        <w:jc w:val="both"/>
        <w:rPr>
          <w:rFonts w:ascii="Times New Roman" w:hAnsi="Times New Roman"/>
          <w:sz w:val="28"/>
          <w:szCs w:val="28"/>
        </w:rPr>
      </w:pPr>
      <w:r>
        <w:rPr>
          <w:rFonts w:ascii="Times New Roman" w:hAnsi="Times New Roman"/>
          <w:noProof/>
          <w:sz w:val="28"/>
          <w:szCs w:val="28"/>
        </w:rPr>
        <w:pict>
          <v:rect id="_x0000_s1035" style="position:absolute;left:0;text-align:left;margin-left:269.3pt;margin-top:12.15pt;width:88.2pt;height:102.45pt;z-index:251657728">
            <v:textbox style="mso-next-textbox:#_x0000_s1035">
              <w:txbxContent>
                <w:p w:rsidR="00517983" w:rsidRPr="001D475C" w:rsidRDefault="00A368CA" w:rsidP="00475AA8">
                  <w:pPr>
                    <w:spacing w:after="100" w:afterAutospacing="1" w:line="240" w:lineRule="auto"/>
                    <w:jc w:val="center"/>
                    <w:rPr>
                      <w:sz w:val="20"/>
                      <w:szCs w:val="20"/>
                    </w:rPr>
                  </w:pPr>
                  <w:r w:rsidRPr="001D475C">
                    <w:rPr>
                      <w:rFonts w:ascii="Times New Roman" w:hAnsi="Times New Roman"/>
                      <w:sz w:val="20"/>
                      <w:szCs w:val="20"/>
                    </w:rPr>
                    <w:t>Рассматривае</w:t>
                  </w:r>
                  <w:r>
                    <w:rPr>
                      <w:rFonts w:ascii="Times New Roman" w:hAnsi="Times New Roman"/>
                      <w:sz w:val="20"/>
                      <w:szCs w:val="20"/>
                    </w:rPr>
                    <w:t xml:space="preserve">т и определяет ответственного исполнителя </w:t>
                  </w:r>
                  <w:r w:rsidRPr="0006162B">
                    <w:rPr>
                      <w:rFonts w:ascii="Times New Roman" w:hAnsi="Times New Roman" w:cs="Times New Roman"/>
                      <w:sz w:val="28"/>
                      <w:szCs w:val="28"/>
                    </w:rPr>
                    <w:t>–</w:t>
                  </w:r>
                  <w:r>
                    <w:rPr>
                      <w:rFonts w:ascii="Times New Roman" w:hAnsi="Times New Roman"/>
                      <w:sz w:val="20"/>
                      <w:szCs w:val="20"/>
                    </w:rPr>
                    <w:t xml:space="preserve">                </w:t>
                  </w:r>
                  <w:r w:rsidR="002038DF">
                    <w:rPr>
                      <w:rFonts w:ascii="Times New Roman" w:hAnsi="Times New Roman"/>
                      <w:sz w:val="20"/>
                      <w:szCs w:val="20"/>
                      <w:lang w:val="kk-KZ"/>
                    </w:rPr>
                    <w:t>15 минут</w:t>
                  </w:r>
                </w:p>
                <w:p w:rsidR="00A368CA" w:rsidRPr="001D475C" w:rsidRDefault="00A368CA" w:rsidP="00517983">
                  <w:pPr>
                    <w:spacing w:after="0" w:line="240" w:lineRule="auto"/>
                    <w:jc w:val="center"/>
                    <w:rPr>
                      <w:rFonts w:ascii="Times New Roman" w:hAnsi="Times New Roman"/>
                      <w:sz w:val="20"/>
                      <w:szCs w:val="20"/>
                    </w:rPr>
                  </w:pPr>
                </w:p>
              </w:txbxContent>
            </v:textbox>
          </v:rect>
        </w:pict>
      </w:r>
      <w:r>
        <w:rPr>
          <w:rFonts w:ascii="Times New Roman" w:hAnsi="Times New Roman"/>
          <w:noProof/>
          <w:sz w:val="28"/>
          <w:szCs w:val="28"/>
          <w:lang w:eastAsia="ru-RU"/>
        </w:rPr>
        <w:pict>
          <v:rect id="_x0000_s1044" style="position:absolute;left:0;text-align:left;margin-left:389.2pt;margin-top:12.15pt;width:79.2pt;height:144.05pt;z-index:251664896">
            <v:textbox style="mso-next-textbox:#_x0000_s1044">
              <w:txbxContent>
                <w:p w:rsidR="00D37196" w:rsidRPr="001D475C" w:rsidRDefault="00A368CA" w:rsidP="00D37196">
                  <w:pPr>
                    <w:spacing w:after="0" w:line="240" w:lineRule="auto"/>
                    <w:jc w:val="center"/>
                    <w:rPr>
                      <w:rFonts w:ascii="Times New Roman" w:hAnsi="Times New Roman"/>
                      <w:sz w:val="20"/>
                      <w:szCs w:val="20"/>
                    </w:rPr>
                  </w:pPr>
                  <w:r>
                    <w:rPr>
                      <w:rFonts w:ascii="Times New Roman" w:hAnsi="Times New Roman"/>
                      <w:sz w:val="20"/>
                      <w:szCs w:val="20"/>
                    </w:rPr>
                    <w:t xml:space="preserve">Оформляет </w:t>
                  </w:r>
                  <w:r w:rsidR="00517983">
                    <w:rPr>
                      <w:rFonts w:ascii="Times New Roman" w:hAnsi="Times New Roman"/>
                      <w:sz w:val="20"/>
                      <w:szCs w:val="20"/>
                    </w:rPr>
                    <w:t>справку</w:t>
                  </w:r>
                  <w:r>
                    <w:rPr>
                      <w:rFonts w:ascii="Times New Roman" w:hAnsi="Times New Roman"/>
                      <w:sz w:val="20"/>
                      <w:szCs w:val="20"/>
                    </w:rPr>
                    <w:t>, направляет на рассмотрение и подписание руководителю</w:t>
                  </w:r>
                  <w:r w:rsidR="00D37196">
                    <w:rPr>
                      <w:rFonts w:ascii="Times New Roman" w:hAnsi="Times New Roman"/>
                      <w:sz w:val="20"/>
                      <w:szCs w:val="20"/>
                    </w:rPr>
                    <w:t xml:space="preserve"> </w:t>
                  </w:r>
                  <w:r w:rsidR="00D37196" w:rsidRPr="001D475C">
                    <w:rPr>
                      <w:rFonts w:ascii="Times New Roman" w:hAnsi="Times New Roman"/>
                      <w:sz w:val="20"/>
                      <w:szCs w:val="20"/>
                    </w:rPr>
                    <w:t>услугодателя</w:t>
                  </w:r>
                </w:p>
                <w:p w:rsidR="00A368CA" w:rsidRPr="001D475C" w:rsidRDefault="00A368CA" w:rsidP="00A368CA">
                  <w:pPr>
                    <w:jc w:val="center"/>
                    <w:rPr>
                      <w:rFonts w:ascii="Times New Roman" w:hAnsi="Times New Roman"/>
                      <w:sz w:val="20"/>
                      <w:szCs w:val="20"/>
                    </w:rPr>
                  </w:pPr>
                  <w:r>
                    <w:rPr>
                      <w:rFonts w:ascii="Times New Roman" w:hAnsi="Times New Roman"/>
                      <w:sz w:val="20"/>
                      <w:szCs w:val="20"/>
                    </w:rPr>
                    <w:t xml:space="preserve"> </w:t>
                  </w:r>
                  <w:r w:rsidRPr="0006162B">
                    <w:rPr>
                      <w:rFonts w:ascii="Times New Roman" w:hAnsi="Times New Roman" w:cs="Times New Roman"/>
                      <w:sz w:val="28"/>
                      <w:szCs w:val="28"/>
                    </w:rPr>
                    <w:t>–</w:t>
                  </w:r>
                  <w:r>
                    <w:rPr>
                      <w:rFonts w:ascii="Times New Roman" w:hAnsi="Times New Roman"/>
                      <w:sz w:val="20"/>
                      <w:szCs w:val="20"/>
                    </w:rPr>
                    <w:t xml:space="preserve">  </w:t>
                  </w:r>
                  <w:r w:rsidR="002038DF">
                    <w:rPr>
                      <w:rFonts w:ascii="Times New Roman" w:hAnsi="Times New Roman"/>
                      <w:sz w:val="20"/>
                      <w:szCs w:val="20"/>
                    </w:rPr>
                    <w:t>1 рабочий день</w:t>
                  </w:r>
                </w:p>
              </w:txbxContent>
            </v:textbox>
          </v:rect>
        </w:pict>
      </w:r>
      <w:r>
        <w:rPr>
          <w:rFonts w:ascii="Times New Roman" w:hAnsi="Times New Roman"/>
          <w:noProof/>
          <w:sz w:val="28"/>
          <w:szCs w:val="28"/>
        </w:rPr>
        <w:pict>
          <v:rect id="_x0000_s1034" style="position:absolute;left:0;text-align:left;margin-left:141.65pt;margin-top:12.15pt;width:92.3pt;height:130.4pt;z-index:251656704">
            <v:textbox style="mso-next-textbox:#_x0000_s1034">
              <w:txbxContent>
                <w:p w:rsidR="00D37196" w:rsidRPr="001D475C" w:rsidRDefault="00A368CA" w:rsidP="00D37196">
                  <w:pPr>
                    <w:spacing w:after="0" w:line="240" w:lineRule="auto"/>
                    <w:jc w:val="center"/>
                    <w:rPr>
                      <w:rFonts w:ascii="Times New Roman" w:hAnsi="Times New Roman"/>
                      <w:sz w:val="20"/>
                      <w:szCs w:val="20"/>
                    </w:rPr>
                  </w:pPr>
                  <w:r>
                    <w:rPr>
                      <w:rFonts w:ascii="Times New Roman" w:hAnsi="Times New Roman"/>
                      <w:sz w:val="20"/>
                      <w:szCs w:val="20"/>
                      <w:lang w:val="kk-KZ"/>
                    </w:rPr>
                    <w:t>О</w:t>
                  </w:r>
                  <w:r w:rsidRPr="001D475C">
                    <w:rPr>
                      <w:rFonts w:ascii="Times New Roman" w:hAnsi="Times New Roman"/>
                      <w:sz w:val="20"/>
                      <w:szCs w:val="20"/>
                      <w:lang w:val="kk-KZ"/>
                    </w:rPr>
                    <w:t>существляет прием и регистрацию документов, передает на рассмотрение руководителю</w:t>
                  </w:r>
                  <w:r w:rsidR="00C50746">
                    <w:rPr>
                      <w:rFonts w:ascii="Times New Roman" w:hAnsi="Times New Roman"/>
                      <w:sz w:val="20"/>
                      <w:szCs w:val="20"/>
                      <w:lang w:val="kk-KZ"/>
                    </w:rPr>
                    <w:t xml:space="preserve"> </w:t>
                  </w:r>
                  <w:r w:rsidR="00D37196" w:rsidRPr="001D475C">
                    <w:rPr>
                      <w:rFonts w:ascii="Times New Roman" w:hAnsi="Times New Roman"/>
                      <w:sz w:val="20"/>
                      <w:szCs w:val="20"/>
                    </w:rPr>
                    <w:t>услугодателя</w:t>
                  </w:r>
                </w:p>
                <w:p w:rsidR="00A368CA" w:rsidRPr="001D475C" w:rsidRDefault="00A368CA" w:rsidP="00A368CA">
                  <w:pPr>
                    <w:jc w:val="center"/>
                    <w:rPr>
                      <w:sz w:val="20"/>
                      <w:szCs w:val="20"/>
                    </w:rPr>
                  </w:pPr>
                  <w:r>
                    <w:rPr>
                      <w:rFonts w:ascii="Times New Roman" w:hAnsi="Times New Roman"/>
                      <w:sz w:val="20"/>
                      <w:szCs w:val="20"/>
                      <w:lang w:val="kk-KZ"/>
                    </w:rPr>
                    <w:t xml:space="preserve"> </w:t>
                  </w:r>
                  <w:r w:rsidRPr="0006162B">
                    <w:rPr>
                      <w:rFonts w:ascii="Times New Roman" w:hAnsi="Times New Roman" w:cs="Times New Roman"/>
                      <w:sz w:val="28"/>
                      <w:szCs w:val="28"/>
                    </w:rPr>
                    <w:t>–</w:t>
                  </w:r>
                  <w:r>
                    <w:rPr>
                      <w:rFonts w:ascii="Times New Roman" w:hAnsi="Times New Roman"/>
                      <w:sz w:val="20"/>
                      <w:szCs w:val="20"/>
                      <w:lang w:val="kk-KZ"/>
                    </w:rPr>
                    <w:t>15 минут</w:t>
                  </w:r>
                </w:p>
              </w:txbxContent>
            </v:textbox>
          </v:rect>
        </w:pict>
      </w:r>
    </w:p>
    <w:p w:rsidR="00A368CA" w:rsidRDefault="00A368CA" w:rsidP="00A368CA">
      <w:pPr>
        <w:spacing w:after="0" w:line="240" w:lineRule="auto"/>
        <w:ind w:firstLine="567"/>
        <w:jc w:val="both"/>
        <w:rPr>
          <w:rFonts w:ascii="Times New Roman" w:hAnsi="Times New Roman"/>
          <w:sz w:val="28"/>
          <w:szCs w:val="28"/>
        </w:rPr>
      </w:pPr>
    </w:p>
    <w:p w:rsidR="00A368CA" w:rsidRDefault="007B7301" w:rsidP="00A368CA">
      <w:pPr>
        <w:spacing w:after="0" w:line="240" w:lineRule="auto"/>
        <w:ind w:firstLine="567"/>
        <w:jc w:val="both"/>
        <w:rPr>
          <w:rFonts w:ascii="Times New Roman" w:hAnsi="Times New Roman"/>
          <w:sz w:val="28"/>
          <w:szCs w:val="28"/>
        </w:rPr>
      </w:pPr>
      <w:r>
        <w:rPr>
          <w:rFonts w:ascii="Times New Roman" w:hAnsi="Times New Roman"/>
          <w:noProof/>
          <w:sz w:val="28"/>
          <w:szCs w:val="28"/>
        </w:rPr>
        <w:pict>
          <v:roundrect id="_x0000_s1032" style="position:absolute;left:0;text-align:left;margin-left:23.55pt;margin-top:10.7pt;width:78.75pt;height:49.5pt;z-index:251654656" arcsize="10923f" fillcolor="#666" strokecolor="#666" strokeweight="1pt">
            <v:fill color2="#ccc" angle="-45" focus="-50%" type="gradient"/>
            <v:shadow on="t" type="perspective" color="#7f7f7f" opacity=".5" offset="1pt" offset2="-3pt"/>
          </v:roundrect>
        </w:pict>
      </w:r>
    </w:p>
    <w:p w:rsidR="00A368CA" w:rsidRDefault="00A368CA" w:rsidP="00A368CA">
      <w:pPr>
        <w:spacing w:after="0" w:line="240" w:lineRule="auto"/>
        <w:ind w:firstLine="567"/>
        <w:jc w:val="both"/>
        <w:rPr>
          <w:rFonts w:ascii="Times New Roman" w:hAnsi="Times New Roman"/>
          <w:sz w:val="28"/>
          <w:szCs w:val="28"/>
        </w:rPr>
      </w:pPr>
    </w:p>
    <w:p w:rsidR="00A368CA" w:rsidRDefault="007B7301" w:rsidP="00A368CA">
      <w:pPr>
        <w:spacing w:after="0" w:line="240" w:lineRule="auto"/>
        <w:ind w:firstLine="567"/>
        <w:jc w:val="both"/>
        <w:rPr>
          <w:rFonts w:ascii="Times New Roman" w:hAnsi="Times New Roman"/>
          <w:sz w:val="28"/>
          <w:szCs w:val="28"/>
        </w:rPr>
      </w:pPr>
      <w:r w:rsidRPr="007B7301">
        <w:rPr>
          <w:rFonts w:ascii="Times New Roman" w:hAnsi="Times New Roman"/>
          <w:b/>
          <w:noProof/>
          <w:sz w:val="24"/>
          <w:szCs w:val="24"/>
          <w:lang w:eastAsia="ru-RU"/>
        </w:rPr>
        <w:pict>
          <v:shapetype id="_x0000_t32" coordsize="21600,21600" o:spt="32" o:oned="t" path="m,l21600,21600e" filled="f">
            <v:path arrowok="t" fillok="f" o:connecttype="none"/>
            <o:lock v:ext="edit" shapetype="t"/>
          </v:shapetype>
          <v:shape id="_x0000_s1045" type="#_x0000_t32" style="position:absolute;left:0;text-align:left;margin-left:357.5pt;margin-top:-.3pt;width:31.7pt;height:.05pt;z-index:251665920" o:connectortype="straight">
            <v:stroke endarrow="block"/>
          </v:shape>
        </w:pict>
      </w:r>
      <w:r>
        <w:rPr>
          <w:rFonts w:ascii="Times New Roman" w:hAnsi="Times New Roman"/>
          <w:noProof/>
          <w:sz w:val="28"/>
          <w:szCs w:val="28"/>
        </w:rPr>
        <w:pict>
          <v:shape id="_x0000_s1038" type="#_x0000_t32" style="position:absolute;left:0;text-align:left;margin-left:233.95pt;margin-top:-.3pt;width:34.55pt;height:0;z-index:251660800" o:connectortype="straight">
            <v:stroke endarrow="block"/>
          </v:shape>
        </w:pict>
      </w:r>
      <w:r>
        <w:rPr>
          <w:rFonts w:ascii="Times New Roman" w:hAnsi="Times New Roman"/>
          <w:noProof/>
          <w:sz w:val="28"/>
          <w:szCs w:val="28"/>
        </w:rPr>
        <w:pict>
          <v:shape id="_x0000_s1037" type="#_x0000_t32" style="position:absolute;left:0;text-align:left;margin-left:102.3pt;margin-top:-.3pt;width:39.35pt;height:0;z-index:251659776" o:connectortype="straight">
            <v:stroke endarrow="block"/>
          </v:shape>
        </w:pict>
      </w:r>
    </w:p>
    <w:p w:rsidR="00A368CA" w:rsidRDefault="00A368CA" w:rsidP="00A368CA">
      <w:pPr>
        <w:spacing w:after="0" w:line="240" w:lineRule="auto"/>
        <w:ind w:firstLine="567"/>
        <w:jc w:val="both"/>
        <w:rPr>
          <w:rFonts w:ascii="Times New Roman" w:hAnsi="Times New Roman"/>
          <w:sz w:val="28"/>
          <w:szCs w:val="28"/>
        </w:rPr>
      </w:pPr>
    </w:p>
    <w:p w:rsidR="00A368CA" w:rsidRDefault="00A368CA" w:rsidP="00A368CA">
      <w:pPr>
        <w:spacing w:after="0" w:line="240" w:lineRule="auto"/>
        <w:ind w:firstLine="567"/>
        <w:jc w:val="both"/>
        <w:rPr>
          <w:rFonts w:ascii="Times New Roman" w:hAnsi="Times New Roman"/>
          <w:sz w:val="28"/>
          <w:szCs w:val="28"/>
        </w:rPr>
      </w:pPr>
    </w:p>
    <w:p w:rsidR="00A368CA" w:rsidRDefault="00A368CA" w:rsidP="00A368CA">
      <w:pPr>
        <w:spacing w:after="0" w:line="240" w:lineRule="auto"/>
        <w:ind w:firstLine="567"/>
        <w:jc w:val="both"/>
        <w:rPr>
          <w:rFonts w:ascii="Times New Roman" w:hAnsi="Times New Roman"/>
          <w:sz w:val="28"/>
          <w:szCs w:val="28"/>
        </w:rPr>
      </w:pPr>
    </w:p>
    <w:p w:rsidR="00A368CA" w:rsidRDefault="00A368CA" w:rsidP="00A368CA">
      <w:pPr>
        <w:spacing w:after="0" w:line="240" w:lineRule="auto"/>
        <w:ind w:firstLine="567"/>
        <w:jc w:val="both"/>
        <w:rPr>
          <w:rFonts w:ascii="Times New Roman" w:hAnsi="Times New Roman"/>
          <w:sz w:val="28"/>
          <w:szCs w:val="28"/>
        </w:rPr>
      </w:pPr>
    </w:p>
    <w:p w:rsidR="00A368CA" w:rsidRDefault="007B7301" w:rsidP="00A368CA">
      <w:pPr>
        <w:spacing w:after="0" w:line="240" w:lineRule="auto"/>
        <w:ind w:firstLine="567"/>
        <w:jc w:val="both"/>
        <w:rPr>
          <w:rFonts w:ascii="Times New Roman" w:hAnsi="Times New Roman"/>
          <w:sz w:val="28"/>
          <w:szCs w:val="28"/>
        </w:rPr>
      </w:pPr>
      <w:r>
        <w:rPr>
          <w:rFonts w:ascii="Times New Roman" w:hAnsi="Times New Roman"/>
          <w:noProof/>
          <w:sz w:val="28"/>
          <w:szCs w:val="28"/>
          <w:lang w:eastAsia="ru-RU"/>
        </w:rPr>
        <w:pict>
          <v:shape id="_x0000_s1049" type="#_x0000_t32" style="position:absolute;left:0;text-align:left;margin-left:405.75pt;margin-top:11.3pt;width:0;height:42.65pt;flip:y;z-index:251670016" o:connectortype="straight"/>
        </w:pict>
      </w:r>
    </w:p>
    <w:p w:rsidR="00A368CA" w:rsidRDefault="007B7301" w:rsidP="00A368CA">
      <w:pPr>
        <w:spacing w:after="0" w:line="240" w:lineRule="auto"/>
        <w:ind w:firstLine="567"/>
        <w:jc w:val="both"/>
        <w:rPr>
          <w:rFonts w:ascii="Times New Roman" w:hAnsi="Times New Roman"/>
          <w:sz w:val="28"/>
          <w:szCs w:val="28"/>
        </w:rPr>
      </w:pPr>
      <w:r w:rsidRPr="007B7301">
        <w:rPr>
          <w:rFonts w:ascii="Times New Roman" w:hAnsi="Times New Roman" w:cs="Times New Roman"/>
          <w:b/>
          <w:noProof/>
          <w:sz w:val="24"/>
          <w:szCs w:val="24"/>
          <w:lang w:eastAsia="ru-RU"/>
        </w:rPr>
        <w:pict>
          <v:rect id="_x0000_s1046" style="position:absolute;left:0;text-align:left;margin-left:269.3pt;margin-top:1.55pt;width:88.2pt;height:109.6pt;z-index:251666944">
            <v:textbox style="mso-next-textbox:#_x0000_s1046">
              <w:txbxContent>
                <w:p w:rsidR="002038DF" w:rsidRDefault="00517983" w:rsidP="002038DF">
                  <w:pPr>
                    <w:spacing w:after="0" w:line="240" w:lineRule="auto"/>
                    <w:jc w:val="center"/>
                    <w:rPr>
                      <w:rFonts w:ascii="Times New Roman" w:hAnsi="Times New Roman"/>
                      <w:sz w:val="20"/>
                      <w:szCs w:val="20"/>
                    </w:rPr>
                  </w:pPr>
                  <w:r>
                    <w:rPr>
                      <w:rFonts w:ascii="Times New Roman" w:hAnsi="Times New Roman"/>
                      <w:sz w:val="20"/>
                      <w:szCs w:val="20"/>
                    </w:rPr>
                    <w:t>Подписывает справку</w:t>
                  </w:r>
                  <w:r w:rsidR="00A368CA">
                    <w:rPr>
                      <w:rFonts w:ascii="Times New Roman" w:hAnsi="Times New Roman"/>
                      <w:sz w:val="20"/>
                      <w:szCs w:val="20"/>
                    </w:rPr>
                    <w:t xml:space="preserve"> и направляет </w:t>
                  </w:r>
                  <w:r w:rsidR="00C50746">
                    <w:rPr>
                      <w:rFonts w:ascii="Times New Roman" w:hAnsi="Times New Roman"/>
                      <w:sz w:val="20"/>
                      <w:szCs w:val="20"/>
                    </w:rPr>
                    <w:t>сотруднику</w:t>
                  </w:r>
                </w:p>
                <w:p w:rsidR="00A368CA" w:rsidRPr="001D475C" w:rsidRDefault="00C50746" w:rsidP="002038DF">
                  <w:pPr>
                    <w:spacing w:after="0" w:line="240" w:lineRule="auto"/>
                    <w:jc w:val="center"/>
                    <w:rPr>
                      <w:rFonts w:ascii="Times New Roman" w:hAnsi="Times New Roman"/>
                      <w:sz w:val="20"/>
                      <w:szCs w:val="20"/>
                    </w:rPr>
                  </w:pPr>
                  <w:r>
                    <w:rPr>
                      <w:rFonts w:ascii="Times New Roman" w:hAnsi="Times New Roman"/>
                      <w:sz w:val="20"/>
                      <w:szCs w:val="20"/>
                    </w:rPr>
                    <w:t>к</w:t>
                  </w:r>
                  <w:r w:rsidR="002038DF">
                    <w:rPr>
                      <w:rFonts w:ascii="Times New Roman" w:hAnsi="Times New Roman"/>
                      <w:sz w:val="20"/>
                      <w:szCs w:val="20"/>
                    </w:rPr>
                    <w:t>анцеляри</w:t>
                  </w:r>
                  <w:r>
                    <w:rPr>
                      <w:rFonts w:ascii="Times New Roman" w:hAnsi="Times New Roman"/>
                      <w:sz w:val="20"/>
                      <w:szCs w:val="20"/>
                    </w:rPr>
                    <w:t>и услугодателя</w:t>
                  </w:r>
                  <w:r w:rsidR="00A368CA">
                    <w:rPr>
                      <w:rFonts w:ascii="Times New Roman" w:hAnsi="Times New Roman"/>
                      <w:sz w:val="20"/>
                      <w:szCs w:val="20"/>
                    </w:rPr>
                    <w:t xml:space="preserve"> </w:t>
                  </w:r>
                  <w:r w:rsidR="00A368CA" w:rsidRPr="0006162B">
                    <w:rPr>
                      <w:rFonts w:ascii="Times New Roman" w:hAnsi="Times New Roman" w:cs="Times New Roman"/>
                      <w:sz w:val="28"/>
                      <w:szCs w:val="28"/>
                    </w:rPr>
                    <w:t>–</w:t>
                  </w:r>
                  <w:r w:rsidR="00A368CA">
                    <w:rPr>
                      <w:rFonts w:ascii="Times New Roman" w:hAnsi="Times New Roman"/>
                      <w:sz w:val="20"/>
                      <w:szCs w:val="20"/>
                    </w:rPr>
                    <w:t xml:space="preserve">         </w:t>
                  </w:r>
                  <w:r w:rsidR="002038DF">
                    <w:rPr>
                      <w:rFonts w:ascii="Times New Roman" w:hAnsi="Times New Roman"/>
                      <w:sz w:val="20"/>
                      <w:szCs w:val="20"/>
                      <w:lang w:val="kk-KZ"/>
                    </w:rPr>
                    <w:t>1 рабочий день</w:t>
                  </w:r>
                </w:p>
              </w:txbxContent>
            </v:textbox>
          </v:rect>
        </w:pict>
      </w:r>
      <w:r>
        <w:rPr>
          <w:rFonts w:ascii="Times New Roman" w:hAnsi="Times New Roman"/>
          <w:noProof/>
          <w:sz w:val="28"/>
          <w:szCs w:val="28"/>
        </w:rPr>
        <w:pict>
          <v:rect id="_x0000_s1036" style="position:absolute;left:0;text-align:left;margin-left:133pt;margin-top:1.55pt;width:105.25pt;height:102.4pt;z-index:251658752">
            <v:textbox style="mso-next-textbox:#_x0000_s1036">
              <w:txbxContent>
                <w:p w:rsidR="00A368CA" w:rsidRPr="001D475C" w:rsidRDefault="00A368CA" w:rsidP="00475AA8">
                  <w:pPr>
                    <w:spacing w:after="0" w:line="240" w:lineRule="auto"/>
                    <w:jc w:val="center"/>
                    <w:rPr>
                      <w:sz w:val="20"/>
                      <w:szCs w:val="20"/>
                    </w:rPr>
                  </w:pPr>
                  <w:r>
                    <w:rPr>
                      <w:rFonts w:ascii="Times New Roman" w:hAnsi="Times New Roman"/>
                      <w:sz w:val="20"/>
                      <w:szCs w:val="20"/>
                      <w:lang w:val="kk-KZ"/>
                    </w:rPr>
                    <w:t>Р</w:t>
                  </w:r>
                  <w:r w:rsidRPr="00BE0625">
                    <w:rPr>
                      <w:rFonts w:ascii="Times New Roman" w:hAnsi="Times New Roman"/>
                      <w:sz w:val="20"/>
                      <w:szCs w:val="20"/>
                      <w:lang w:val="kk-KZ"/>
                    </w:rPr>
                    <w:t xml:space="preserve">егистрирует </w:t>
                  </w:r>
                  <w:r w:rsidR="00CA22B3">
                    <w:rPr>
                      <w:rFonts w:ascii="Times New Roman" w:hAnsi="Times New Roman"/>
                      <w:sz w:val="20"/>
                      <w:szCs w:val="20"/>
                      <w:lang w:val="kk-KZ"/>
                    </w:rPr>
                    <w:t>справку</w:t>
                  </w:r>
                  <w:r w:rsidRPr="00BE0625">
                    <w:rPr>
                      <w:rFonts w:ascii="Times New Roman" w:hAnsi="Times New Roman"/>
                      <w:sz w:val="20"/>
                      <w:szCs w:val="20"/>
                      <w:lang w:val="kk-KZ"/>
                    </w:rPr>
                    <w:t xml:space="preserve"> и выдает услугополучателю</w:t>
                  </w:r>
                  <w:r>
                    <w:rPr>
                      <w:rFonts w:ascii="Times New Roman" w:hAnsi="Times New Roman"/>
                      <w:sz w:val="20"/>
                      <w:szCs w:val="20"/>
                      <w:lang w:val="kk-KZ"/>
                    </w:rPr>
                    <w:t xml:space="preserve"> </w:t>
                  </w:r>
                  <w:r w:rsidRPr="0006162B">
                    <w:rPr>
                      <w:rFonts w:ascii="Times New Roman" w:hAnsi="Times New Roman" w:cs="Times New Roman"/>
                      <w:sz w:val="28"/>
                      <w:szCs w:val="28"/>
                    </w:rPr>
                    <w:t>–</w:t>
                  </w:r>
                  <w:r>
                    <w:rPr>
                      <w:rFonts w:ascii="Times New Roman" w:hAnsi="Times New Roman"/>
                      <w:sz w:val="20"/>
                      <w:szCs w:val="20"/>
                      <w:lang w:val="kk-KZ"/>
                    </w:rPr>
                    <w:t xml:space="preserve"> </w:t>
                  </w:r>
                  <w:r w:rsidR="00174F8D">
                    <w:rPr>
                      <w:rFonts w:ascii="Times New Roman" w:hAnsi="Times New Roman"/>
                      <w:sz w:val="20"/>
                      <w:szCs w:val="20"/>
                      <w:lang w:val="kk-KZ"/>
                    </w:rPr>
                    <w:t>30</w:t>
                  </w:r>
                  <w:r w:rsidR="00CA22B3">
                    <w:rPr>
                      <w:rFonts w:ascii="Times New Roman" w:hAnsi="Times New Roman"/>
                      <w:sz w:val="20"/>
                      <w:szCs w:val="20"/>
                      <w:lang w:val="kk-KZ"/>
                    </w:rPr>
                    <w:t xml:space="preserve"> </w:t>
                  </w:r>
                  <w:r>
                    <w:rPr>
                      <w:rFonts w:ascii="Times New Roman" w:hAnsi="Times New Roman"/>
                      <w:sz w:val="20"/>
                      <w:szCs w:val="20"/>
                      <w:lang w:val="kk-KZ"/>
                    </w:rPr>
                    <w:t>минут</w:t>
                  </w:r>
                </w:p>
                <w:p w:rsidR="00A368CA" w:rsidRPr="00BE0625" w:rsidRDefault="00A368CA" w:rsidP="00A368CA">
                  <w:pPr>
                    <w:jc w:val="center"/>
                    <w:rPr>
                      <w:sz w:val="20"/>
                      <w:szCs w:val="20"/>
                    </w:rPr>
                  </w:pPr>
                </w:p>
              </w:txbxContent>
            </v:textbox>
          </v:rect>
        </w:pict>
      </w:r>
      <w:r>
        <w:rPr>
          <w:rFonts w:ascii="Times New Roman" w:hAnsi="Times New Roman"/>
          <w:noProof/>
          <w:sz w:val="28"/>
          <w:szCs w:val="28"/>
        </w:rPr>
        <w:pict>
          <v:roundrect id="_x0000_s1033" style="position:absolute;left:0;text-align:left;margin-left:23.55pt;margin-top:15.45pt;width:78.75pt;height:49.5pt;z-index:251655680" arcsize="10923f" fillcolor="#666" strokecolor="#666" strokeweight="1pt">
            <v:fill color2="#ccc" angle="-45" focus="-50%" type="gradient"/>
            <v:shadow on="t" type="perspective" color="#7f7f7f" opacity=".5" offset="1pt" offset2="-3pt"/>
          </v:roundrect>
        </w:pict>
      </w:r>
    </w:p>
    <w:p w:rsidR="00A368CA" w:rsidRPr="008927DB" w:rsidRDefault="007B7301" w:rsidP="00A368CA">
      <w:pPr>
        <w:rPr>
          <w:rFonts w:ascii="Times New Roman" w:hAnsi="Times New Roman"/>
          <w:sz w:val="28"/>
          <w:szCs w:val="28"/>
        </w:rPr>
      </w:pPr>
      <w:r w:rsidRPr="007B7301">
        <w:rPr>
          <w:rFonts w:ascii="Times New Roman" w:hAnsi="Times New Roman" w:cs="Times New Roman"/>
          <w:b/>
          <w:noProof/>
          <w:sz w:val="24"/>
          <w:szCs w:val="24"/>
          <w:lang w:eastAsia="ru-RU"/>
        </w:rPr>
        <w:pict>
          <v:shape id="_x0000_s1047" type="#_x0000_t32" style="position:absolute;margin-left:357.5pt;margin-top:21.75pt;width:48.25pt;height:.1pt;flip:x y;z-index:251667968" o:connectortype="straight">
            <v:stroke endarrow="block"/>
          </v:shape>
        </w:pict>
      </w:r>
      <w:r>
        <w:rPr>
          <w:rFonts w:ascii="Times New Roman" w:hAnsi="Times New Roman"/>
          <w:noProof/>
          <w:sz w:val="28"/>
          <w:szCs w:val="28"/>
        </w:rPr>
        <w:pict>
          <v:shape id="_x0000_s1039" type="#_x0000_t32" style="position:absolute;margin-left:102.3pt;margin-top:21.75pt;width:30.7pt;height:.1pt;flip:x;z-index:251661824" o:connectortype="straight">
            <v:stroke endarrow="block"/>
          </v:shape>
        </w:pict>
      </w:r>
      <w:r>
        <w:rPr>
          <w:rFonts w:ascii="Times New Roman" w:hAnsi="Times New Roman"/>
          <w:noProof/>
          <w:sz w:val="28"/>
          <w:szCs w:val="28"/>
          <w:lang w:eastAsia="ru-RU"/>
        </w:rPr>
        <w:pict>
          <v:shape id="_x0000_s1048" type="#_x0000_t32" style="position:absolute;margin-left:238.25pt;margin-top:21.75pt;width:31.05pt;height:.1pt;flip:x;z-index:251668992" o:connectortype="straight">
            <v:stroke endarrow="block"/>
          </v:shape>
        </w:pict>
      </w:r>
    </w:p>
    <w:p w:rsidR="00A368CA" w:rsidRPr="008927DB" w:rsidRDefault="00A368CA" w:rsidP="00A368CA">
      <w:pPr>
        <w:rPr>
          <w:rFonts w:ascii="Times New Roman" w:hAnsi="Times New Roman"/>
          <w:sz w:val="28"/>
          <w:szCs w:val="28"/>
        </w:rPr>
      </w:pPr>
    </w:p>
    <w:p w:rsidR="00A368CA" w:rsidRPr="008927DB" w:rsidRDefault="00A368CA" w:rsidP="00A368CA">
      <w:pPr>
        <w:rPr>
          <w:rFonts w:ascii="Times New Roman" w:hAnsi="Times New Roman"/>
          <w:sz w:val="28"/>
          <w:szCs w:val="28"/>
        </w:rPr>
      </w:pPr>
    </w:p>
    <w:p w:rsidR="00A368CA" w:rsidRDefault="00A368CA" w:rsidP="00A368CA">
      <w:pPr>
        <w:rPr>
          <w:rFonts w:ascii="Times New Roman" w:hAnsi="Times New Roman"/>
          <w:sz w:val="28"/>
          <w:szCs w:val="28"/>
        </w:rPr>
      </w:pPr>
    </w:p>
    <w:tbl>
      <w:tblPr>
        <w:tblpPr w:leftFromText="180" w:rightFromText="180" w:vertAnchor="text" w:horzAnchor="margin" w:tblpX="40" w:tblpY="801"/>
        <w:tblW w:w="0" w:type="auto"/>
        <w:tblLook w:val="04A0"/>
      </w:tblPr>
      <w:tblGrid>
        <w:gridCol w:w="1944"/>
        <w:gridCol w:w="7229"/>
      </w:tblGrid>
      <w:tr w:rsidR="008D0685" w:rsidRPr="008E6A19" w:rsidTr="000D0E72">
        <w:trPr>
          <w:trHeight w:val="888"/>
        </w:trPr>
        <w:tc>
          <w:tcPr>
            <w:tcW w:w="1944" w:type="dxa"/>
          </w:tcPr>
          <w:p w:rsidR="008D0685" w:rsidRPr="002A3818" w:rsidRDefault="007B7301" w:rsidP="000D0E72">
            <w:pPr>
              <w:spacing w:after="0" w:line="240" w:lineRule="auto"/>
              <w:rPr>
                <w:rFonts w:ascii="Times New Roman" w:hAnsi="Times New Roman"/>
                <w:sz w:val="20"/>
                <w:szCs w:val="20"/>
              </w:rPr>
            </w:pPr>
            <w:r>
              <w:rPr>
                <w:rFonts w:ascii="Times New Roman" w:hAnsi="Times New Roman"/>
                <w:noProof/>
                <w:sz w:val="20"/>
                <w:szCs w:val="20"/>
              </w:rPr>
              <w:pict>
                <v:roundrect id="_x0000_s1056" style="position:absolute;margin-left:6.6pt;margin-top:4.8pt;width:69pt;height:31.5pt;z-index:251645440" arcsize="10923f" fillcolor="#666" strokecolor="#666" strokeweight="1pt">
                  <v:fill color2="#ccc" angle="-45" focus="-50%" type="gradient"/>
                  <v:shadow on="t" type="perspective" color="#7f7f7f" opacity=".5" offset="1pt" offset2="-3pt"/>
                </v:roundrect>
              </w:pict>
            </w:r>
          </w:p>
        </w:tc>
        <w:tc>
          <w:tcPr>
            <w:tcW w:w="7229" w:type="dxa"/>
            <w:vAlign w:val="center"/>
          </w:tcPr>
          <w:p w:rsidR="008D0685" w:rsidRPr="002A3818" w:rsidRDefault="008D0685" w:rsidP="000D0E72">
            <w:pPr>
              <w:spacing w:after="0" w:line="240" w:lineRule="auto"/>
              <w:rPr>
                <w:rFonts w:ascii="Times New Roman" w:hAnsi="Times New Roman"/>
                <w:sz w:val="20"/>
                <w:szCs w:val="20"/>
              </w:rPr>
            </w:pPr>
            <w:r>
              <w:rPr>
                <w:rFonts w:ascii="Times New Roman" w:hAnsi="Times New Roman"/>
                <w:sz w:val="20"/>
                <w:szCs w:val="20"/>
              </w:rPr>
              <w:t xml:space="preserve">- </w:t>
            </w:r>
            <w:r w:rsidRPr="002A3818">
              <w:rPr>
                <w:rFonts w:ascii="Times New Roman" w:hAnsi="Times New Roman"/>
                <w:sz w:val="20"/>
                <w:szCs w:val="20"/>
              </w:rPr>
              <w:t>начало или завершение окончания государственной услуги</w:t>
            </w:r>
          </w:p>
        </w:tc>
      </w:tr>
      <w:tr w:rsidR="008D0685" w:rsidRPr="008E6A19" w:rsidTr="000D0E72">
        <w:trPr>
          <w:trHeight w:val="721"/>
        </w:trPr>
        <w:tc>
          <w:tcPr>
            <w:tcW w:w="1944" w:type="dxa"/>
          </w:tcPr>
          <w:p w:rsidR="008D0685" w:rsidRPr="002A3818" w:rsidRDefault="007B7301" w:rsidP="000D0E72">
            <w:pPr>
              <w:spacing w:after="0" w:line="240" w:lineRule="auto"/>
              <w:rPr>
                <w:rFonts w:ascii="Times New Roman" w:hAnsi="Times New Roman"/>
                <w:noProof/>
                <w:sz w:val="20"/>
                <w:szCs w:val="20"/>
              </w:rPr>
            </w:pPr>
            <w:r>
              <w:rPr>
                <w:rFonts w:ascii="Times New Roman" w:hAnsi="Times New Roman"/>
                <w:noProof/>
                <w:sz w:val="20"/>
                <w:szCs w:val="20"/>
                <w:lang w:eastAsia="ru-RU"/>
              </w:rPr>
              <w:pict>
                <v:rect id="_x0000_s1057" style="position:absolute;margin-left:6.6pt;margin-top:6.1pt;width:63.1pt;height:24.7pt;z-index:251646464;mso-position-horizontal-relative:text;mso-position-vertical-relative:text">
                  <v:textbox style="mso-next-textbox:#_x0000_s1057">
                    <w:txbxContent>
                      <w:p w:rsidR="008D0685" w:rsidRPr="0031192C" w:rsidRDefault="008D0685" w:rsidP="008D0685"/>
                    </w:txbxContent>
                  </v:textbox>
                </v:rect>
              </w:pict>
            </w:r>
          </w:p>
        </w:tc>
        <w:tc>
          <w:tcPr>
            <w:tcW w:w="7229" w:type="dxa"/>
            <w:vAlign w:val="center"/>
          </w:tcPr>
          <w:p w:rsidR="008D0685" w:rsidRPr="002A3818" w:rsidRDefault="008D0685" w:rsidP="000D0E72">
            <w:pPr>
              <w:spacing w:after="0" w:line="240" w:lineRule="auto"/>
              <w:rPr>
                <w:rFonts w:ascii="Times New Roman" w:hAnsi="Times New Roman"/>
                <w:sz w:val="20"/>
                <w:szCs w:val="20"/>
              </w:rPr>
            </w:pPr>
            <w:r>
              <w:rPr>
                <w:rFonts w:ascii="Times New Roman" w:hAnsi="Times New Roman"/>
                <w:sz w:val="20"/>
                <w:szCs w:val="20"/>
              </w:rPr>
              <w:t>- наименование процедуры (действие) услугополучателя и (или) СФЕ</w:t>
            </w:r>
          </w:p>
        </w:tc>
      </w:tr>
      <w:tr w:rsidR="008D0685" w:rsidRPr="008E6A19" w:rsidTr="000D0E72">
        <w:trPr>
          <w:trHeight w:val="241"/>
        </w:trPr>
        <w:tc>
          <w:tcPr>
            <w:tcW w:w="1944" w:type="dxa"/>
          </w:tcPr>
          <w:p w:rsidR="008D0685" w:rsidRPr="002A3818" w:rsidRDefault="007B7301" w:rsidP="000D0E72">
            <w:pPr>
              <w:spacing w:after="0" w:line="240" w:lineRule="auto"/>
              <w:rPr>
                <w:rFonts w:ascii="Times New Roman" w:hAnsi="Times New Roman"/>
                <w:sz w:val="20"/>
                <w:szCs w:val="20"/>
              </w:rPr>
            </w:pPr>
            <w:r>
              <w:rPr>
                <w:rFonts w:ascii="Times New Roman" w:hAnsi="Times New Roman"/>
                <w:noProof/>
                <w:sz w:val="20"/>
                <w:szCs w:val="20"/>
              </w:rPr>
              <w:pict>
                <v:shape id="_x0000_s1055" type="#_x0000_t32" style="position:absolute;margin-left:6.6pt;margin-top:4.75pt;width:57pt;height:0;z-index:251647488;mso-position-horizontal-relative:text;mso-position-vertical-relative:text" o:connectortype="straight">
                  <v:stroke endarrow="block"/>
                </v:shape>
              </w:pict>
            </w:r>
          </w:p>
        </w:tc>
        <w:tc>
          <w:tcPr>
            <w:tcW w:w="7229" w:type="dxa"/>
          </w:tcPr>
          <w:p w:rsidR="008D0685" w:rsidRPr="002A3818" w:rsidRDefault="008D0685" w:rsidP="000D0E72">
            <w:pPr>
              <w:tabs>
                <w:tab w:val="left" w:pos="2220"/>
              </w:tabs>
              <w:spacing w:after="0" w:line="240" w:lineRule="auto"/>
              <w:rPr>
                <w:rFonts w:ascii="Times New Roman" w:hAnsi="Times New Roman"/>
                <w:sz w:val="20"/>
                <w:szCs w:val="20"/>
              </w:rPr>
            </w:pPr>
            <w:r>
              <w:rPr>
                <w:rFonts w:ascii="Times New Roman" w:hAnsi="Times New Roman"/>
                <w:sz w:val="20"/>
                <w:szCs w:val="20"/>
              </w:rPr>
              <w:t xml:space="preserve">- </w:t>
            </w:r>
            <w:r w:rsidRPr="002A3818">
              <w:rPr>
                <w:rFonts w:ascii="Times New Roman" w:hAnsi="Times New Roman"/>
                <w:sz w:val="20"/>
                <w:szCs w:val="20"/>
              </w:rPr>
              <w:t>переход к следующей процедуре</w:t>
            </w:r>
          </w:p>
        </w:tc>
      </w:tr>
    </w:tbl>
    <w:p w:rsidR="00A368CA" w:rsidRDefault="00A368CA" w:rsidP="00A368CA">
      <w:pPr>
        <w:rPr>
          <w:rFonts w:ascii="Times New Roman" w:hAnsi="Times New Roman"/>
          <w:sz w:val="28"/>
          <w:szCs w:val="28"/>
        </w:rPr>
      </w:pPr>
    </w:p>
    <w:p w:rsidR="008D4A5A" w:rsidRPr="00A343C3" w:rsidRDefault="008D4A5A" w:rsidP="00A343C3">
      <w:pPr>
        <w:tabs>
          <w:tab w:val="left" w:pos="5414"/>
        </w:tabs>
        <w:suppressAutoHyphens w:val="0"/>
        <w:spacing w:after="0" w:line="240" w:lineRule="auto"/>
        <w:rPr>
          <w:rFonts w:ascii="Times New Roman" w:hAnsi="Times New Roman" w:cs="Times New Roman"/>
          <w:sz w:val="28"/>
          <w:szCs w:val="28"/>
          <w:lang w:val="kk-KZ" w:eastAsia="en-US"/>
        </w:rPr>
      </w:pPr>
    </w:p>
    <w:sectPr w:rsidR="008D4A5A" w:rsidRPr="00A343C3" w:rsidSect="003F5215">
      <w:headerReference w:type="even" r:id="rId8"/>
      <w:headerReference w:type="default" r:id="rId9"/>
      <w:headerReference w:type="first" r:id="rId10"/>
      <w:type w:val="continuous"/>
      <w:pgSz w:w="11906" w:h="16838" w:code="9"/>
      <w:pgMar w:top="567" w:right="567" w:bottom="567"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014" w:rsidRDefault="00A60014" w:rsidP="00605BB0">
      <w:pPr>
        <w:spacing w:after="0" w:line="240" w:lineRule="auto"/>
        <w:rPr>
          <w:rFonts w:cs="Times New Roman"/>
        </w:rPr>
      </w:pPr>
      <w:r>
        <w:rPr>
          <w:rFonts w:cs="Times New Roman"/>
        </w:rPr>
        <w:separator/>
      </w:r>
    </w:p>
  </w:endnote>
  <w:endnote w:type="continuationSeparator" w:id="1">
    <w:p w:rsidR="00A60014" w:rsidRDefault="00A60014" w:rsidP="00605BB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5200F5FF" w:usb2="0A042021" w:usb3="00000000" w:csb0="000001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014" w:rsidRDefault="00A60014" w:rsidP="00605BB0">
      <w:pPr>
        <w:spacing w:after="0" w:line="240" w:lineRule="auto"/>
        <w:rPr>
          <w:rFonts w:cs="Times New Roman"/>
        </w:rPr>
      </w:pPr>
      <w:r>
        <w:rPr>
          <w:rFonts w:cs="Times New Roman"/>
        </w:rPr>
        <w:separator/>
      </w:r>
    </w:p>
  </w:footnote>
  <w:footnote w:type="continuationSeparator" w:id="1">
    <w:p w:rsidR="00A60014" w:rsidRDefault="00A60014" w:rsidP="00605BB0">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5935"/>
      <w:docPartObj>
        <w:docPartGallery w:val="Page Numbers (Top of Page)"/>
        <w:docPartUnique/>
      </w:docPartObj>
    </w:sdtPr>
    <w:sdtContent>
      <w:p w:rsidR="004C61E2" w:rsidRDefault="007B7301">
        <w:pPr>
          <w:pStyle w:val="a6"/>
          <w:jc w:val="center"/>
        </w:pPr>
        <w:r>
          <w:fldChar w:fldCharType="begin"/>
        </w:r>
        <w:r w:rsidR="0050228B">
          <w:instrText xml:space="preserve"> PAGE   \* MERGEFORMAT </w:instrText>
        </w:r>
        <w:r>
          <w:fldChar w:fldCharType="separate"/>
        </w:r>
        <w:r w:rsidR="00175CFF">
          <w:rPr>
            <w:noProof/>
          </w:rPr>
          <w:t>2</w:t>
        </w:r>
        <w:r>
          <w:rPr>
            <w:noProof/>
          </w:rPr>
          <w:fldChar w:fldCharType="end"/>
        </w:r>
      </w:p>
    </w:sdtContent>
  </w:sdt>
  <w:p w:rsidR="004C61E2" w:rsidRDefault="004C61E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5936"/>
      <w:docPartObj>
        <w:docPartGallery w:val="Page Numbers (Top of Page)"/>
        <w:docPartUnique/>
      </w:docPartObj>
    </w:sdtPr>
    <w:sdtContent>
      <w:p w:rsidR="004C61E2" w:rsidRDefault="007B7301">
        <w:pPr>
          <w:pStyle w:val="a6"/>
          <w:jc w:val="center"/>
        </w:pPr>
        <w:r>
          <w:fldChar w:fldCharType="begin"/>
        </w:r>
        <w:r w:rsidR="0050228B">
          <w:instrText xml:space="preserve"> PAGE   \* MERGEFORMAT </w:instrText>
        </w:r>
        <w:r>
          <w:fldChar w:fldCharType="separate"/>
        </w:r>
        <w:r w:rsidR="00175CFF">
          <w:rPr>
            <w:noProof/>
          </w:rPr>
          <w:t>3</w:t>
        </w:r>
        <w:r>
          <w:rPr>
            <w:noProof/>
          </w:rPr>
          <w:fldChar w:fldCharType="end"/>
        </w:r>
      </w:p>
    </w:sdtContent>
  </w:sdt>
  <w:p w:rsidR="004C61E2" w:rsidRDefault="004C61E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2" w:rsidRDefault="004C61E2">
    <w:pPr>
      <w:pStyle w:val="a6"/>
      <w:jc w:val="center"/>
    </w:pPr>
  </w:p>
  <w:p w:rsidR="004C61E2" w:rsidRDefault="004C61E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7D616C"/>
    <w:multiLevelType w:val="hybridMultilevel"/>
    <w:tmpl w:val="CDCA718C"/>
    <w:lvl w:ilvl="0" w:tplc="176CE5F6">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B76CD"/>
    <w:multiLevelType w:val="hybridMultilevel"/>
    <w:tmpl w:val="2BDABC4E"/>
    <w:lvl w:ilvl="0" w:tplc="A554E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3C75180C"/>
    <w:multiLevelType w:val="hybridMultilevel"/>
    <w:tmpl w:val="CF0C7DBC"/>
    <w:lvl w:ilvl="0" w:tplc="B2BEC6B0">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8FF2FB9"/>
    <w:multiLevelType w:val="hybridMultilevel"/>
    <w:tmpl w:val="2884DDE4"/>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7">
    <w:nsid w:val="49614E94"/>
    <w:multiLevelType w:val="hybridMultilevel"/>
    <w:tmpl w:val="4248456A"/>
    <w:lvl w:ilvl="0" w:tplc="1BDAE1BA">
      <w:start w:val="4"/>
      <w:numFmt w:val="decimal"/>
      <w:lvlText w:val="%1."/>
      <w:lvlJc w:val="left"/>
      <w:pPr>
        <w:ind w:left="1350" w:hanging="360"/>
      </w:pPr>
      <w:rPr>
        <w:rFonts w:hint="default"/>
        <w:color w:val="00000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549223DF"/>
    <w:multiLevelType w:val="hybridMultilevel"/>
    <w:tmpl w:val="D88875EC"/>
    <w:lvl w:ilvl="0" w:tplc="0A28E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C3905DF"/>
    <w:multiLevelType w:val="hybridMultilevel"/>
    <w:tmpl w:val="63121094"/>
    <w:lvl w:ilvl="0" w:tplc="37E80C12">
      <w:start w:val="4"/>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41519D8"/>
    <w:multiLevelType w:val="hybridMultilevel"/>
    <w:tmpl w:val="7AE66612"/>
    <w:lvl w:ilvl="0" w:tplc="43A211F6">
      <w:start w:val="3"/>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5"/>
  </w:num>
  <w:num w:numId="3">
    <w:abstractNumId w:val="3"/>
  </w:num>
  <w:num w:numId="4">
    <w:abstractNumId w:val="4"/>
  </w:num>
  <w:num w:numId="5">
    <w:abstractNumId w:val="2"/>
  </w:num>
  <w:num w:numId="6">
    <w:abstractNumId w:val="8"/>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9698"/>
  </w:hdrShapeDefaults>
  <w:footnotePr>
    <w:footnote w:id="0"/>
    <w:footnote w:id="1"/>
  </w:footnotePr>
  <w:endnotePr>
    <w:endnote w:id="0"/>
    <w:endnote w:id="1"/>
  </w:endnotePr>
  <w:compat/>
  <w:rsids>
    <w:rsidRoot w:val="00804637"/>
    <w:rsid w:val="0000737F"/>
    <w:rsid w:val="00010DBF"/>
    <w:rsid w:val="000123E8"/>
    <w:rsid w:val="00012C1D"/>
    <w:rsid w:val="00012D8A"/>
    <w:rsid w:val="00013D3A"/>
    <w:rsid w:val="000249E5"/>
    <w:rsid w:val="00025393"/>
    <w:rsid w:val="00026571"/>
    <w:rsid w:val="000303FB"/>
    <w:rsid w:val="00036325"/>
    <w:rsid w:val="00043092"/>
    <w:rsid w:val="0004335F"/>
    <w:rsid w:val="00043ABB"/>
    <w:rsid w:val="00045057"/>
    <w:rsid w:val="00050522"/>
    <w:rsid w:val="00056BE1"/>
    <w:rsid w:val="00061518"/>
    <w:rsid w:val="00061BD9"/>
    <w:rsid w:val="000721CF"/>
    <w:rsid w:val="00072542"/>
    <w:rsid w:val="00075108"/>
    <w:rsid w:val="000848DE"/>
    <w:rsid w:val="000940A8"/>
    <w:rsid w:val="00096E49"/>
    <w:rsid w:val="00097041"/>
    <w:rsid w:val="000979C7"/>
    <w:rsid w:val="000A5FDA"/>
    <w:rsid w:val="000B0C93"/>
    <w:rsid w:val="000B34C9"/>
    <w:rsid w:val="000B4584"/>
    <w:rsid w:val="000B4B40"/>
    <w:rsid w:val="000B4F0F"/>
    <w:rsid w:val="000B773A"/>
    <w:rsid w:val="000C1D5F"/>
    <w:rsid w:val="000D0E72"/>
    <w:rsid w:val="000D6C0F"/>
    <w:rsid w:val="000E283B"/>
    <w:rsid w:val="000F0CF1"/>
    <w:rsid w:val="00100D16"/>
    <w:rsid w:val="00100DA6"/>
    <w:rsid w:val="00100ED6"/>
    <w:rsid w:val="00105370"/>
    <w:rsid w:val="00105C9B"/>
    <w:rsid w:val="00110486"/>
    <w:rsid w:val="00112906"/>
    <w:rsid w:val="00113FD6"/>
    <w:rsid w:val="0011570D"/>
    <w:rsid w:val="00123938"/>
    <w:rsid w:val="00126C09"/>
    <w:rsid w:val="00126E23"/>
    <w:rsid w:val="00136C04"/>
    <w:rsid w:val="00160364"/>
    <w:rsid w:val="00173355"/>
    <w:rsid w:val="00174F8D"/>
    <w:rsid w:val="00175CFF"/>
    <w:rsid w:val="001819A8"/>
    <w:rsid w:val="0018314C"/>
    <w:rsid w:val="00190440"/>
    <w:rsid w:val="0019236D"/>
    <w:rsid w:val="001924F5"/>
    <w:rsid w:val="00197414"/>
    <w:rsid w:val="00197FF0"/>
    <w:rsid w:val="001A00A7"/>
    <w:rsid w:val="001A1137"/>
    <w:rsid w:val="001A2436"/>
    <w:rsid w:val="001A4F73"/>
    <w:rsid w:val="001A5880"/>
    <w:rsid w:val="001A5BDE"/>
    <w:rsid w:val="001B1F8F"/>
    <w:rsid w:val="001B3ACD"/>
    <w:rsid w:val="001B6F77"/>
    <w:rsid w:val="001C0BE4"/>
    <w:rsid w:val="001C5F40"/>
    <w:rsid w:val="001C7B7B"/>
    <w:rsid w:val="001D04E0"/>
    <w:rsid w:val="001D20B3"/>
    <w:rsid w:val="001D475C"/>
    <w:rsid w:val="001D70E3"/>
    <w:rsid w:val="001E2207"/>
    <w:rsid w:val="001E3859"/>
    <w:rsid w:val="001E47DE"/>
    <w:rsid w:val="001E5C55"/>
    <w:rsid w:val="001E6685"/>
    <w:rsid w:val="001E71E8"/>
    <w:rsid w:val="001E79E3"/>
    <w:rsid w:val="001F0825"/>
    <w:rsid w:val="001F2190"/>
    <w:rsid w:val="002016E1"/>
    <w:rsid w:val="00203563"/>
    <w:rsid w:val="002038DF"/>
    <w:rsid w:val="0020557B"/>
    <w:rsid w:val="00206DAE"/>
    <w:rsid w:val="0021026A"/>
    <w:rsid w:val="0021157E"/>
    <w:rsid w:val="002158CA"/>
    <w:rsid w:val="0021689A"/>
    <w:rsid w:val="002241D0"/>
    <w:rsid w:val="0022454D"/>
    <w:rsid w:val="00233555"/>
    <w:rsid w:val="00242D0A"/>
    <w:rsid w:val="00251D22"/>
    <w:rsid w:val="002557BC"/>
    <w:rsid w:val="00262E7C"/>
    <w:rsid w:val="00271EB3"/>
    <w:rsid w:val="00280734"/>
    <w:rsid w:val="002834F4"/>
    <w:rsid w:val="00293586"/>
    <w:rsid w:val="002A0CF8"/>
    <w:rsid w:val="002A776B"/>
    <w:rsid w:val="002B1CA0"/>
    <w:rsid w:val="002D370D"/>
    <w:rsid w:val="002E767D"/>
    <w:rsid w:val="002F0081"/>
    <w:rsid w:val="002F50FB"/>
    <w:rsid w:val="003007A2"/>
    <w:rsid w:val="003034FA"/>
    <w:rsid w:val="00304A77"/>
    <w:rsid w:val="00307FF0"/>
    <w:rsid w:val="0031192C"/>
    <w:rsid w:val="003122EB"/>
    <w:rsid w:val="003134DA"/>
    <w:rsid w:val="00315DA3"/>
    <w:rsid w:val="003227FC"/>
    <w:rsid w:val="00327FF6"/>
    <w:rsid w:val="00333CEC"/>
    <w:rsid w:val="00333F50"/>
    <w:rsid w:val="00343DB8"/>
    <w:rsid w:val="00344FCF"/>
    <w:rsid w:val="00354E39"/>
    <w:rsid w:val="00355871"/>
    <w:rsid w:val="003570FE"/>
    <w:rsid w:val="003575C6"/>
    <w:rsid w:val="00362E88"/>
    <w:rsid w:val="00364326"/>
    <w:rsid w:val="00364B30"/>
    <w:rsid w:val="00365F24"/>
    <w:rsid w:val="00373976"/>
    <w:rsid w:val="00376BEC"/>
    <w:rsid w:val="00381624"/>
    <w:rsid w:val="00382A17"/>
    <w:rsid w:val="003850CD"/>
    <w:rsid w:val="003928D7"/>
    <w:rsid w:val="003934E4"/>
    <w:rsid w:val="0039681E"/>
    <w:rsid w:val="003A372E"/>
    <w:rsid w:val="003A7D15"/>
    <w:rsid w:val="003B118F"/>
    <w:rsid w:val="003B3D31"/>
    <w:rsid w:val="003B710E"/>
    <w:rsid w:val="003C1874"/>
    <w:rsid w:val="003C3C36"/>
    <w:rsid w:val="003D6D21"/>
    <w:rsid w:val="003F1FDB"/>
    <w:rsid w:val="003F5215"/>
    <w:rsid w:val="00404052"/>
    <w:rsid w:val="0040573B"/>
    <w:rsid w:val="004105C6"/>
    <w:rsid w:val="00410B06"/>
    <w:rsid w:val="00413B17"/>
    <w:rsid w:val="004161CE"/>
    <w:rsid w:val="00421CC2"/>
    <w:rsid w:val="00421E77"/>
    <w:rsid w:val="00425BB8"/>
    <w:rsid w:val="00445305"/>
    <w:rsid w:val="0044566A"/>
    <w:rsid w:val="00450DDF"/>
    <w:rsid w:val="00451F15"/>
    <w:rsid w:val="00453D0C"/>
    <w:rsid w:val="00456BEC"/>
    <w:rsid w:val="00463E06"/>
    <w:rsid w:val="00473130"/>
    <w:rsid w:val="00473135"/>
    <w:rsid w:val="00474C92"/>
    <w:rsid w:val="00475901"/>
    <w:rsid w:val="00475AA8"/>
    <w:rsid w:val="004773DF"/>
    <w:rsid w:val="00477AB1"/>
    <w:rsid w:val="00484BC8"/>
    <w:rsid w:val="00492CB0"/>
    <w:rsid w:val="00496267"/>
    <w:rsid w:val="004B253C"/>
    <w:rsid w:val="004B5757"/>
    <w:rsid w:val="004B7519"/>
    <w:rsid w:val="004C0B6E"/>
    <w:rsid w:val="004C61E2"/>
    <w:rsid w:val="004D09FE"/>
    <w:rsid w:val="004D17D9"/>
    <w:rsid w:val="004D5259"/>
    <w:rsid w:val="004D654F"/>
    <w:rsid w:val="004E5B12"/>
    <w:rsid w:val="004F094E"/>
    <w:rsid w:val="004F31F5"/>
    <w:rsid w:val="0050228B"/>
    <w:rsid w:val="005133EF"/>
    <w:rsid w:val="005149E7"/>
    <w:rsid w:val="00517983"/>
    <w:rsid w:val="00520E9F"/>
    <w:rsid w:val="00521F02"/>
    <w:rsid w:val="0052735B"/>
    <w:rsid w:val="0053194D"/>
    <w:rsid w:val="00532102"/>
    <w:rsid w:val="00533C7F"/>
    <w:rsid w:val="00540AAA"/>
    <w:rsid w:val="00554B12"/>
    <w:rsid w:val="00576309"/>
    <w:rsid w:val="00576B80"/>
    <w:rsid w:val="00576FF8"/>
    <w:rsid w:val="005A09C8"/>
    <w:rsid w:val="005A1490"/>
    <w:rsid w:val="005A153D"/>
    <w:rsid w:val="005A22B0"/>
    <w:rsid w:val="005A23B6"/>
    <w:rsid w:val="005B15A6"/>
    <w:rsid w:val="005C0CEA"/>
    <w:rsid w:val="005C1460"/>
    <w:rsid w:val="005C2BB5"/>
    <w:rsid w:val="005D23CB"/>
    <w:rsid w:val="005E4FF4"/>
    <w:rsid w:val="005E65B6"/>
    <w:rsid w:val="005F2C85"/>
    <w:rsid w:val="006003A3"/>
    <w:rsid w:val="00605BB0"/>
    <w:rsid w:val="00612339"/>
    <w:rsid w:val="00616864"/>
    <w:rsid w:val="00627230"/>
    <w:rsid w:val="006413F2"/>
    <w:rsid w:val="00655D6A"/>
    <w:rsid w:val="006612BD"/>
    <w:rsid w:val="006622A7"/>
    <w:rsid w:val="00664AD6"/>
    <w:rsid w:val="0068032C"/>
    <w:rsid w:val="0068058D"/>
    <w:rsid w:val="00684069"/>
    <w:rsid w:val="00693584"/>
    <w:rsid w:val="0069658D"/>
    <w:rsid w:val="006A20A6"/>
    <w:rsid w:val="006A5195"/>
    <w:rsid w:val="006A6C8D"/>
    <w:rsid w:val="006C3915"/>
    <w:rsid w:val="006C527B"/>
    <w:rsid w:val="006C6CFA"/>
    <w:rsid w:val="006D1B75"/>
    <w:rsid w:val="006D2D47"/>
    <w:rsid w:val="006D697C"/>
    <w:rsid w:val="006E07C4"/>
    <w:rsid w:val="006E1A07"/>
    <w:rsid w:val="006E2727"/>
    <w:rsid w:val="006F74F0"/>
    <w:rsid w:val="00707538"/>
    <w:rsid w:val="007129C3"/>
    <w:rsid w:val="00714DFD"/>
    <w:rsid w:val="00723290"/>
    <w:rsid w:val="00731C6D"/>
    <w:rsid w:val="007338D7"/>
    <w:rsid w:val="00736A15"/>
    <w:rsid w:val="00743FEF"/>
    <w:rsid w:val="00751232"/>
    <w:rsid w:val="00752A17"/>
    <w:rsid w:val="007554C3"/>
    <w:rsid w:val="00755FE5"/>
    <w:rsid w:val="00757614"/>
    <w:rsid w:val="00757D2E"/>
    <w:rsid w:val="00772151"/>
    <w:rsid w:val="0077400C"/>
    <w:rsid w:val="007803E7"/>
    <w:rsid w:val="007842FD"/>
    <w:rsid w:val="00787648"/>
    <w:rsid w:val="00791FF1"/>
    <w:rsid w:val="007A1028"/>
    <w:rsid w:val="007A470F"/>
    <w:rsid w:val="007A7728"/>
    <w:rsid w:val="007B3ED5"/>
    <w:rsid w:val="007B4203"/>
    <w:rsid w:val="007B7301"/>
    <w:rsid w:val="007C6C6A"/>
    <w:rsid w:val="007D2A56"/>
    <w:rsid w:val="007D2C0C"/>
    <w:rsid w:val="007D7732"/>
    <w:rsid w:val="007E21C8"/>
    <w:rsid w:val="007E3D52"/>
    <w:rsid w:val="007E44EF"/>
    <w:rsid w:val="007F23A1"/>
    <w:rsid w:val="00804637"/>
    <w:rsid w:val="00805872"/>
    <w:rsid w:val="00805ABF"/>
    <w:rsid w:val="008132EA"/>
    <w:rsid w:val="008144F7"/>
    <w:rsid w:val="00822CA2"/>
    <w:rsid w:val="00833DED"/>
    <w:rsid w:val="008363F4"/>
    <w:rsid w:val="00837C9F"/>
    <w:rsid w:val="00840C2C"/>
    <w:rsid w:val="00847B94"/>
    <w:rsid w:val="00851F85"/>
    <w:rsid w:val="0085366E"/>
    <w:rsid w:val="00861409"/>
    <w:rsid w:val="00874266"/>
    <w:rsid w:val="00874395"/>
    <w:rsid w:val="00882839"/>
    <w:rsid w:val="008828DB"/>
    <w:rsid w:val="00893C43"/>
    <w:rsid w:val="008942C6"/>
    <w:rsid w:val="00894E53"/>
    <w:rsid w:val="00896C04"/>
    <w:rsid w:val="008A147B"/>
    <w:rsid w:val="008A28DC"/>
    <w:rsid w:val="008B325E"/>
    <w:rsid w:val="008B3FB5"/>
    <w:rsid w:val="008C1919"/>
    <w:rsid w:val="008C2ECE"/>
    <w:rsid w:val="008C33C1"/>
    <w:rsid w:val="008D0685"/>
    <w:rsid w:val="008D4A5A"/>
    <w:rsid w:val="008E49C8"/>
    <w:rsid w:val="008F08C6"/>
    <w:rsid w:val="008F6432"/>
    <w:rsid w:val="008F6CD8"/>
    <w:rsid w:val="0090453D"/>
    <w:rsid w:val="009155EA"/>
    <w:rsid w:val="00920632"/>
    <w:rsid w:val="00924874"/>
    <w:rsid w:val="00933C22"/>
    <w:rsid w:val="00934DA5"/>
    <w:rsid w:val="00936456"/>
    <w:rsid w:val="00951209"/>
    <w:rsid w:val="00952F05"/>
    <w:rsid w:val="009539B6"/>
    <w:rsid w:val="0096114E"/>
    <w:rsid w:val="0097206C"/>
    <w:rsid w:val="0098565A"/>
    <w:rsid w:val="00990754"/>
    <w:rsid w:val="00993723"/>
    <w:rsid w:val="009A67F2"/>
    <w:rsid w:val="009B1EA8"/>
    <w:rsid w:val="009B2F25"/>
    <w:rsid w:val="009C1DDD"/>
    <w:rsid w:val="009C2DD2"/>
    <w:rsid w:val="009C7351"/>
    <w:rsid w:val="009D1D51"/>
    <w:rsid w:val="009D7205"/>
    <w:rsid w:val="009D7326"/>
    <w:rsid w:val="009E3841"/>
    <w:rsid w:val="009E4C0B"/>
    <w:rsid w:val="009E663E"/>
    <w:rsid w:val="009E7A4D"/>
    <w:rsid w:val="009F2129"/>
    <w:rsid w:val="009F3177"/>
    <w:rsid w:val="009F4AD6"/>
    <w:rsid w:val="009F75F7"/>
    <w:rsid w:val="00A15E91"/>
    <w:rsid w:val="00A31E7A"/>
    <w:rsid w:val="00A343C3"/>
    <w:rsid w:val="00A3534C"/>
    <w:rsid w:val="00A368CA"/>
    <w:rsid w:val="00A37678"/>
    <w:rsid w:val="00A42E62"/>
    <w:rsid w:val="00A433A6"/>
    <w:rsid w:val="00A4445A"/>
    <w:rsid w:val="00A46AB1"/>
    <w:rsid w:val="00A470AE"/>
    <w:rsid w:val="00A55FED"/>
    <w:rsid w:val="00A60014"/>
    <w:rsid w:val="00A60665"/>
    <w:rsid w:val="00A61707"/>
    <w:rsid w:val="00A76AFE"/>
    <w:rsid w:val="00A838F0"/>
    <w:rsid w:val="00A87290"/>
    <w:rsid w:val="00AA3C61"/>
    <w:rsid w:val="00AB1A60"/>
    <w:rsid w:val="00AC5509"/>
    <w:rsid w:val="00AC6013"/>
    <w:rsid w:val="00AC6BBB"/>
    <w:rsid w:val="00AD67B9"/>
    <w:rsid w:val="00AE7753"/>
    <w:rsid w:val="00AE7DE8"/>
    <w:rsid w:val="00AF1A0B"/>
    <w:rsid w:val="00B00FF2"/>
    <w:rsid w:val="00B05625"/>
    <w:rsid w:val="00B12A0F"/>
    <w:rsid w:val="00B13F04"/>
    <w:rsid w:val="00B21B61"/>
    <w:rsid w:val="00B21D28"/>
    <w:rsid w:val="00B22C99"/>
    <w:rsid w:val="00B31F8F"/>
    <w:rsid w:val="00B32BA5"/>
    <w:rsid w:val="00B4523E"/>
    <w:rsid w:val="00B4719C"/>
    <w:rsid w:val="00B53C4D"/>
    <w:rsid w:val="00B54A53"/>
    <w:rsid w:val="00B6217F"/>
    <w:rsid w:val="00B64B63"/>
    <w:rsid w:val="00B70B9C"/>
    <w:rsid w:val="00B70BA8"/>
    <w:rsid w:val="00B860B2"/>
    <w:rsid w:val="00B91D14"/>
    <w:rsid w:val="00B9676B"/>
    <w:rsid w:val="00BA35C2"/>
    <w:rsid w:val="00BA5F11"/>
    <w:rsid w:val="00BA7501"/>
    <w:rsid w:val="00BA7B2F"/>
    <w:rsid w:val="00BB1D94"/>
    <w:rsid w:val="00BB3F7C"/>
    <w:rsid w:val="00BC0414"/>
    <w:rsid w:val="00BC4A15"/>
    <w:rsid w:val="00BC6645"/>
    <w:rsid w:val="00BD38E6"/>
    <w:rsid w:val="00BE0625"/>
    <w:rsid w:val="00BF041E"/>
    <w:rsid w:val="00C134B2"/>
    <w:rsid w:val="00C219DC"/>
    <w:rsid w:val="00C2284E"/>
    <w:rsid w:val="00C315BA"/>
    <w:rsid w:val="00C3364D"/>
    <w:rsid w:val="00C34CA0"/>
    <w:rsid w:val="00C35F4C"/>
    <w:rsid w:val="00C44C92"/>
    <w:rsid w:val="00C451C0"/>
    <w:rsid w:val="00C50746"/>
    <w:rsid w:val="00C52951"/>
    <w:rsid w:val="00C54690"/>
    <w:rsid w:val="00C61F3E"/>
    <w:rsid w:val="00C62DF0"/>
    <w:rsid w:val="00C64759"/>
    <w:rsid w:val="00C656E5"/>
    <w:rsid w:val="00C66D69"/>
    <w:rsid w:val="00C75033"/>
    <w:rsid w:val="00C84E8E"/>
    <w:rsid w:val="00C91D09"/>
    <w:rsid w:val="00C9241C"/>
    <w:rsid w:val="00C940A9"/>
    <w:rsid w:val="00CA22B3"/>
    <w:rsid w:val="00CA3373"/>
    <w:rsid w:val="00CA3E10"/>
    <w:rsid w:val="00CA5699"/>
    <w:rsid w:val="00CA6081"/>
    <w:rsid w:val="00CB5D1E"/>
    <w:rsid w:val="00CB60A0"/>
    <w:rsid w:val="00CC4437"/>
    <w:rsid w:val="00CC6F00"/>
    <w:rsid w:val="00CD0D97"/>
    <w:rsid w:val="00CD1908"/>
    <w:rsid w:val="00CD2EDC"/>
    <w:rsid w:val="00CD7E13"/>
    <w:rsid w:val="00CE1014"/>
    <w:rsid w:val="00CE5AD5"/>
    <w:rsid w:val="00CF0F5B"/>
    <w:rsid w:val="00D01E0F"/>
    <w:rsid w:val="00D1235B"/>
    <w:rsid w:val="00D15C50"/>
    <w:rsid w:val="00D1719A"/>
    <w:rsid w:val="00D24212"/>
    <w:rsid w:val="00D26638"/>
    <w:rsid w:val="00D30F6C"/>
    <w:rsid w:val="00D3261D"/>
    <w:rsid w:val="00D36538"/>
    <w:rsid w:val="00D36908"/>
    <w:rsid w:val="00D36A5B"/>
    <w:rsid w:val="00D37196"/>
    <w:rsid w:val="00D37954"/>
    <w:rsid w:val="00D45A5E"/>
    <w:rsid w:val="00D50C4B"/>
    <w:rsid w:val="00D517A8"/>
    <w:rsid w:val="00D60DB9"/>
    <w:rsid w:val="00D77149"/>
    <w:rsid w:val="00D912F5"/>
    <w:rsid w:val="00D9270F"/>
    <w:rsid w:val="00D94D72"/>
    <w:rsid w:val="00D950D1"/>
    <w:rsid w:val="00D95D60"/>
    <w:rsid w:val="00D97CE0"/>
    <w:rsid w:val="00DA532A"/>
    <w:rsid w:val="00DA6BC3"/>
    <w:rsid w:val="00DB1C67"/>
    <w:rsid w:val="00DB274F"/>
    <w:rsid w:val="00DB50D8"/>
    <w:rsid w:val="00DB6B42"/>
    <w:rsid w:val="00DC1018"/>
    <w:rsid w:val="00DC221C"/>
    <w:rsid w:val="00DC3A15"/>
    <w:rsid w:val="00DC5BE5"/>
    <w:rsid w:val="00DC7F49"/>
    <w:rsid w:val="00DD1710"/>
    <w:rsid w:val="00DD27B1"/>
    <w:rsid w:val="00DD613C"/>
    <w:rsid w:val="00DE75F4"/>
    <w:rsid w:val="00DF044C"/>
    <w:rsid w:val="00DF5CD1"/>
    <w:rsid w:val="00E161AA"/>
    <w:rsid w:val="00E1677C"/>
    <w:rsid w:val="00E16E1C"/>
    <w:rsid w:val="00E24F9A"/>
    <w:rsid w:val="00E253F7"/>
    <w:rsid w:val="00E26C4B"/>
    <w:rsid w:val="00E37B15"/>
    <w:rsid w:val="00E41DD9"/>
    <w:rsid w:val="00E44C01"/>
    <w:rsid w:val="00E510D8"/>
    <w:rsid w:val="00E62A21"/>
    <w:rsid w:val="00E73672"/>
    <w:rsid w:val="00E746F2"/>
    <w:rsid w:val="00E74962"/>
    <w:rsid w:val="00E87A0F"/>
    <w:rsid w:val="00E9340F"/>
    <w:rsid w:val="00EA3177"/>
    <w:rsid w:val="00EA31C7"/>
    <w:rsid w:val="00EA3B33"/>
    <w:rsid w:val="00EB264C"/>
    <w:rsid w:val="00EB36AF"/>
    <w:rsid w:val="00EC3D15"/>
    <w:rsid w:val="00ED0008"/>
    <w:rsid w:val="00EF303E"/>
    <w:rsid w:val="00EF5A4E"/>
    <w:rsid w:val="00F03986"/>
    <w:rsid w:val="00F05CB8"/>
    <w:rsid w:val="00F1790A"/>
    <w:rsid w:val="00F17FD5"/>
    <w:rsid w:val="00F23AF9"/>
    <w:rsid w:val="00F31100"/>
    <w:rsid w:val="00F355B6"/>
    <w:rsid w:val="00F42D73"/>
    <w:rsid w:val="00F463CF"/>
    <w:rsid w:val="00F468EF"/>
    <w:rsid w:val="00F519B4"/>
    <w:rsid w:val="00F65CCA"/>
    <w:rsid w:val="00F65E91"/>
    <w:rsid w:val="00F813A0"/>
    <w:rsid w:val="00F8536A"/>
    <w:rsid w:val="00F85889"/>
    <w:rsid w:val="00F907D5"/>
    <w:rsid w:val="00F9273E"/>
    <w:rsid w:val="00F948D2"/>
    <w:rsid w:val="00F959E5"/>
    <w:rsid w:val="00F96924"/>
    <w:rsid w:val="00FA5D0E"/>
    <w:rsid w:val="00FA7DA8"/>
    <w:rsid w:val="00FB6089"/>
    <w:rsid w:val="00FC5236"/>
    <w:rsid w:val="00FD1D12"/>
    <w:rsid w:val="00FD1FBB"/>
    <w:rsid w:val="00FD58DF"/>
    <w:rsid w:val="00FF2821"/>
    <w:rsid w:val="00FF6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rules v:ext="edit">
        <o:r id="V:Rule9" type="connector" idref="#_x0000_s1049"/>
        <o:r id="V:Rule10" type="connector" idref="#_x0000_s1038"/>
        <o:r id="V:Rule11" type="connector" idref="#_x0000_s1039"/>
        <o:r id="V:Rule12" type="connector" idref="#_x0000_s1055"/>
        <o:r id="V:Rule13" type="connector" idref="#_x0000_s1037"/>
        <o:r id="V:Rule14" type="connector" idref="#_x0000_s1048"/>
        <o:r id="V:Rule15" type="connector" idref="#_x0000_s1045"/>
        <o:r id="V:Rule1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qFormat="1"/>
    <w:lsdException w:name="Balloon Text" w:uiPriority="99"/>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0C93"/>
    <w:pPr>
      <w:suppressAutoHyphens/>
      <w:spacing w:after="200" w:line="276" w:lineRule="auto"/>
    </w:pPr>
    <w:rPr>
      <w:rFonts w:cs="Calibri"/>
      <w:kern w:val="1"/>
      <w:sz w:val="22"/>
      <w:szCs w:val="22"/>
      <w:lang w:eastAsia="ar-SA"/>
    </w:rPr>
  </w:style>
  <w:style w:type="paragraph" w:styleId="5">
    <w:name w:val="heading 5"/>
    <w:basedOn w:val="a"/>
    <w:next w:val="a"/>
    <w:link w:val="50"/>
    <w:uiPriority w:val="9"/>
    <w:semiHidden/>
    <w:unhideWhenUsed/>
    <w:qFormat/>
    <w:locked/>
    <w:rsid w:val="008D4A5A"/>
    <w:pPr>
      <w:keepNext/>
      <w:keepLines/>
      <w:spacing w:before="200" w:after="0" w:line="240" w:lineRule="auto"/>
      <w:outlineLvl w:val="4"/>
    </w:pPr>
    <w:rPr>
      <w:rFonts w:asciiTheme="majorHAnsi" w:eastAsiaTheme="majorEastAsia" w:hAnsiTheme="majorHAnsi" w:cstheme="majorBidi"/>
      <w:color w:val="243F60" w:themeColor="accent1" w:themeShade="7F"/>
      <w:kern w:val="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rFonts w:ascii="Times New Roman" w:hAnsi="Times New Roman" w:cs="Times New Roman"/>
      <w:sz w:val="24"/>
      <w:szCs w:val="20"/>
    </w:rPr>
  </w:style>
  <w:style w:type="paragraph" w:customStyle="1" w:styleId="1">
    <w:name w:val="Без интервала1"/>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05BB0"/>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locked/>
    <w:rsid w:val="00605BB0"/>
    <w:rPr>
      <w:rFonts w:ascii="Calibri" w:hAnsi="Calibri" w:cs="Calibri"/>
      <w:kern w:val="1"/>
      <w:lang w:eastAsia="ar-SA" w:bidi="ar-SA"/>
    </w:rPr>
  </w:style>
  <w:style w:type="paragraph" w:styleId="a8">
    <w:name w:val="footer"/>
    <w:basedOn w:val="a"/>
    <w:link w:val="a9"/>
    <w:uiPriority w:val="99"/>
    <w:rsid w:val="00605BB0"/>
    <w:pPr>
      <w:tabs>
        <w:tab w:val="center" w:pos="4677"/>
        <w:tab w:val="right" w:pos="9355"/>
      </w:tabs>
      <w:spacing w:after="0" w:line="240" w:lineRule="auto"/>
    </w:pPr>
    <w:rPr>
      <w:sz w:val="20"/>
      <w:szCs w:val="20"/>
    </w:rPr>
  </w:style>
  <w:style w:type="character" w:customStyle="1" w:styleId="a9">
    <w:name w:val="Нижний колонтитул Знак"/>
    <w:link w:val="a8"/>
    <w:uiPriority w:val="99"/>
    <w:locked/>
    <w:rsid w:val="00605BB0"/>
    <w:rPr>
      <w:rFonts w:ascii="Calibri" w:hAnsi="Calibri" w:cs="Calibri"/>
      <w:kern w:val="1"/>
      <w:lang w:eastAsia="ar-SA" w:bidi="ar-SA"/>
    </w:rPr>
  </w:style>
  <w:style w:type="character" w:styleId="aa">
    <w:name w:val="page number"/>
    <w:rsid w:val="00FD58DF"/>
    <w:rPr>
      <w:rFonts w:cs="Times New Roman"/>
    </w:rPr>
  </w:style>
  <w:style w:type="paragraph" w:styleId="ab">
    <w:name w:val="No Spacing"/>
    <w:uiPriority w:val="99"/>
    <w:qFormat/>
    <w:rsid w:val="00061BD9"/>
    <w:rPr>
      <w:rFonts w:eastAsia="Times New Roman" w:cs="Calibri"/>
      <w:sz w:val="22"/>
      <w:szCs w:val="22"/>
    </w:rPr>
  </w:style>
  <w:style w:type="paragraph" w:styleId="ac">
    <w:name w:val="Balloon Text"/>
    <w:basedOn w:val="a"/>
    <w:link w:val="ad"/>
    <w:uiPriority w:val="99"/>
    <w:rsid w:val="00061BD9"/>
    <w:pPr>
      <w:spacing w:after="0" w:line="240" w:lineRule="auto"/>
    </w:pPr>
    <w:rPr>
      <w:rFonts w:ascii="Tahoma" w:hAnsi="Tahoma" w:cs="Times New Roman"/>
      <w:sz w:val="16"/>
      <w:szCs w:val="16"/>
    </w:rPr>
  </w:style>
  <w:style w:type="character" w:customStyle="1" w:styleId="ad">
    <w:name w:val="Текст выноски Знак"/>
    <w:link w:val="ac"/>
    <w:uiPriority w:val="99"/>
    <w:rsid w:val="00061BD9"/>
    <w:rPr>
      <w:rFonts w:ascii="Tahoma" w:hAnsi="Tahoma" w:cs="Tahoma"/>
      <w:kern w:val="1"/>
      <w:sz w:val="16"/>
      <w:szCs w:val="16"/>
      <w:lang w:eastAsia="ar-SA"/>
    </w:rPr>
  </w:style>
  <w:style w:type="character" w:customStyle="1" w:styleId="s0">
    <w:name w:val="s0"/>
    <w:rsid w:val="008B3FB5"/>
    <w:rPr>
      <w:rFonts w:ascii="Times New Roman" w:hAnsi="Times New Roman"/>
      <w:color w:val="000000"/>
      <w:sz w:val="20"/>
      <w:u w:val="none"/>
      <w:effect w:val="none"/>
    </w:rPr>
  </w:style>
  <w:style w:type="paragraph" w:styleId="ae">
    <w:name w:val="List Paragraph"/>
    <w:basedOn w:val="a"/>
    <w:uiPriority w:val="34"/>
    <w:qFormat/>
    <w:rsid w:val="00CD2EDC"/>
    <w:pPr>
      <w:ind w:left="720"/>
      <w:contextualSpacing/>
    </w:pPr>
  </w:style>
  <w:style w:type="character" w:customStyle="1" w:styleId="af">
    <w:name w:val="Основной текст Знак"/>
    <w:link w:val="af0"/>
    <w:rsid w:val="00F03986"/>
    <w:rPr>
      <w:rFonts w:ascii="Times New Roman" w:eastAsia="DejaVu Sans" w:hAnsi="Times New Roman" w:cs="DejaVu Sans"/>
      <w:kern w:val="1"/>
      <w:sz w:val="24"/>
      <w:szCs w:val="24"/>
      <w:lang w:eastAsia="hi-IN" w:bidi="hi-IN"/>
    </w:rPr>
  </w:style>
  <w:style w:type="paragraph" w:styleId="af0">
    <w:name w:val="Body Text"/>
    <w:basedOn w:val="a"/>
    <w:link w:val="af"/>
    <w:rsid w:val="00F03986"/>
    <w:pPr>
      <w:widowControl w:val="0"/>
      <w:spacing w:after="120" w:line="240" w:lineRule="auto"/>
    </w:pPr>
    <w:rPr>
      <w:rFonts w:ascii="Times New Roman" w:eastAsia="DejaVu Sans" w:hAnsi="Times New Roman" w:cs="DejaVu Sans"/>
      <w:sz w:val="24"/>
      <w:szCs w:val="24"/>
      <w:lang w:eastAsia="hi-IN" w:bidi="hi-IN"/>
    </w:rPr>
  </w:style>
  <w:style w:type="character" w:customStyle="1" w:styleId="10">
    <w:name w:val="Основной текст Знак1"/>
    <w:basedOn w:val="a0"/>
    <w:rsid w:val="00F03986"/>
    <w:rPr>
      <w:rFonts w:cs="Calibri"/>
      <w:kern w:val="1"/>
      <w:sz w:val="22"/>
      <w:szCs w:val="22"/>
      <w:lang w:eastAsia="ar-SA"/>
    </w:rPr>
  </w:style>
  <w:style w:type="character" w:customStyle="1" w:styleId="s1">
    <w:name w:val="s1"/>
    <w:rsid w:val="007842FD"/>
  </w:style>
  <w:style w:type="character" w:customStyle="1" w:styleId="s20">
    <w:name w:val="s20"/>
    <w:rsid w:val="007842FD"/>
    <w:rPr>
      <w:shd w:val="clear" w:color="auto" w:fill="FFFFFF"/>
    </w:rPr>
  </w:style>
  <w:style w:type="character" w:customStyle="1" w:styleId="50">
    <w:name w:val="Заголовок 5 Знак"/>
    <w:basedOn w:val="a0"/>
    <w:link w:val="5"/>
    <w:uiPriority w:val="9"/>
    <w:semiHidden/>
    <w:rsid w:val="008D4A5A"/>
    <w:rPr>
      <w:rFonts w:asciiTheme="majorHAnsi" w:eastAsiaTheme="majorEastAsia" w:hAnsiTheme="majorHAnsi" w:cstheme="majorBidi"/>
      <w:color w:val="243F60" w:themeColor="accent1" w:themeShade="7F"/>
      <w:lang w:val="en-US" w:eastAsia="en-US"/>
    </w:rPr>
  </w:style>
  <w:style w:type="character" w:customStyle="1" w:styleId="s1a">
    <w:name w:val="s1a"/>
    <w:basedOn w:val="a0"/>
    <w:uiPriority w:val="99"/>
    <w:rsid w:val="008D4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1278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FE135-5EB0-4F04-B510-959836CA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ПЭККАЗПОТРЕБСОЮЗА</cp:lastModifiedBy>
  <cp:revision>6</cp:revision>
  <cp:lastPrinted>2016-02-01T03:19:00Z</cp:lastPrinted>
  <dcterms:created xsi:type="dcterms:W3CDTF">2016-04-06T06:13:00Z</dcterms:created>
  <dcterms:modified xsi:type="dcterms:W3CDTF">2016-04-06T09:40:00Z</dcterms:modified>
</cp:coreProperties>
</file>